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C01F4" w14:paraId="577B2B5B" w14:textId="77777777">
        <w:tc>
          <w:tcPr>
            <w:tcW w:w="6733" w:type="dxa"/>
            <w:gridSpan w:val="2"/>
            <w:tcBorders>
              <w:top w:val="nil"/>
              <w:left w:val="nil"/>
              <w:bottom w:val="nil"/>
              <w:right w:val="nil"/>
            </w:tcBorders>
            <w:vAlign w:val="center"/>
          </w:tcPr>
          <w:p w:rsidR="00997775" w:rsidP="00710A7A" w:rsidRDefault="00997775" w14:paraId="323AEA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3313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C01F4" w14:paraId="1778E36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3B27F6" w14:textId="77777777">
            <w:r w:rsidRPr="008B0CC5">
              <w:t xml:space="preserve">Vergaderjaar </w:t>
            </w:r>
            <w:r w:rsidR="00AC6B87">
              <w:t>2024-2025</w:t>
            </w:r>
          </w:p>
        </w:tc>
      </w:tr>
      <w:tr w:rsidR="00997775" w:rsidTr="006C01F4" w14:paraId="35B0E7BD" w14:textId="77777777">
        <w:trPr>
          <w:cantSplit/>
        </w:trPr>
        <w:tc>
          <w:tcPr>
            <w:tcW w:w="10985" w:type="dxa"/>
            <w:gridSpan w:val="3"/>
            <w:tcBorders>
              <w:top w:val="nil"/>
              <w:left w:val="nil"/>
              <w:bottom w:val="nil"/>
              <w:right w:val="nil"/>
            </w:tcBorders>
          </w:tcPr>
          <w:p w:rsidR="00997775" w:rsidRDefault="00997775" w14:paraId="13B8DADC" w14:textId="77777777"/>
        </w:tc>
      </w:tr>
      <w:tr w:rsidR="00997775" w:rsidTr="006C01F4" w14:paraId="3035C4DF" w14:textId="77777777">
        <w:trPr>
          <w:cantSplit/>
        </w:trPr>
        <w:tc>
          <w:tcPr>
            <w:tcW w:w="10985" w:type="dxa"/>
            <w:gridSpan w:val="3"/>
            <w:tcBorders>
              <w:top w:val="nil"/>
              <w:left w:val="nil"/>
              <w:bottom w:val="single" w:color="auto" w:sz="4" w:space="0"/>
              <w:right w:val="nil"/>
            </w:tcBorders>
          </w:tcPr>
          <w:p w:rsidR="00997775" w:rsidRDefault="00997775" w14:paraId="5EB711E1" w14:textId="77777777"/>
        </w:tc>
      </w:tr>
      <w:tr w:rsidR="00997775" w:rsidTr="006C01F4" w14:paraId="5D23E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CE7A94" w14:textId="77777777"/>
        </w:tc>
        <w:tc>
          <w:tcPr>
            <w:tcW w:w="7654" w:type="dxa"/>
            <w:gridSpan w:val="2"/>
          </w:tcPr>
          <w:p w:rsidR="00997775" w:rsidRDefault="00997775" w14:paraId="214131E5" w14:textId="77777777"/>
        </w:tc>
      </w:tr>
      <w:tr w:rsidR="006C01F4" w:rsidTr="006C01F4" w14:paraId="619DF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1F4" w:rsidP="006C01F4" w:rsidRDefault="006C01F4" w14:paraId="45291C86" w14:textId="6E991502">
            <w:pPr>
              <w:rPr>
                <w:b/>
              </w:rPr>
            </w:pPr>
            <w:r w:rsidRPr="0062543A">
              <w:rPr>
                <w:b/>
                <w:bCs/>
              </w:rPr>
              <w:t>21 501-02</w:t>
            </w:r>
          </w:p>
        </w:tc>
        <w:tc>
          <w:tcPr>
            <w:tcW w:w="7654" w:type="dxa"/>
            <w:gridSpan w:val="2"/>
          </w:tcPr>
          <w:p w:rsidR="006C01F4" w:rsidP="006C01F4" w:rsidRDefault="006C01F4" w14:paraId="55380829" w14:textId="6BC66ED0">
            <w:pPr>
              <w:rPr>
                <w:b/>
              </w:rPr>
            </w:pPr>
            <w:r w:rsidRPr="0062543A">
              <w:rPr>
                <w:b/>
                <w:bCs/>
              </w:rPr>
              <w:t xml:space="preserve">Raad Algemene Zaken en Raad Buitenlandse Zaken </w:t>
            </w:r>
          </w:p>
        </w:tc>
      </w:tr>
      <w:tr w:rsidR="006C01F4" w:rsidTr="006C01F4" w14:paraId="78FF5A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1F4" w:rsidP="006C01F4" w:rsidRDefault="006C01F4" w14:paraId="034D3917" w14:textId="77777777"/>
        </w:tc>
        <w:tc>
          <w:tcPr>
            <w:tcW w:w="7654" w:type="dxa"/>
            <w:gridSpan w:val="2"/>
          </w:tcPr>
          <w:p w:rsidR="006C01F4" w:rsidP="006C01F4" w:rsidRDefault="006C01F4" w14:paraId="4493E685" w14:textId="77777777"/>
        </w:tc>
      </w:tr>
      <w:tr w:rsidR="006C01F4" w:rsidTr="006C01F4" w14:paraId="1FA9E3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1F4" w:rsidP="006C01F4" w:rsidRDefault="006C01F4" w14:paraId="774E3D0E" w14:textId="77777777"/>
        </w:tc>
        <w:tc>
          <w:tcPr>
            <w:tcW w:w="7654" w:type="dxa"/>
            <w:gridSpan w:val="2"/>
          </w:tcPr>
          <w:p w:rsidR="006C01F4" w:rsidP="006C01F4" w:rsidRDefault="006C01F4" w14:paraId="0F8941B1" w14:textId="77777777"/>
        </w:tc>
      </w:tr>
      <w:tr w:rsidR="006C01F4" w:rsidTr="006C01F4" w14:paraId="3594C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1F4" w:rsidP="006C01F4" w:rsidRDefault="006C01F4" w14:paraId="538FCBB8" w14:textId="0DB4B0C4">
            <w:pPr>
              <w:rPr>
                <w:b/>
              </w:rPr>
            </w:pPr>
            <w:r w:rsidRPr="0062543A">
              <w:rPr>
                <w:b/>
                <w:bCs/>
              </w:rPr>
              <w:t xml:space="preserve">Nr. </w:t>
            </w:r>
            <w:r>
              <w:rPr>
                <w:b/>
                <w:bCs/>
              </w:rPr>
              <w:t>3121</w:t>
            </w:r>
          </w:p>
        </w:tc>
        <w:tc>
          <w:tcPr>
            <w:tcW w:w="7654" w:type="dxa"/>
            <w:gridSpan w:val="2"/>
          </w:tcPr>
          <w:p w:rsidR="006C01F4" w:rsidP="006C01F4" w:rsidRDefault="006C01F4" w14:paraId="4E873F50" w14:textId="6D7C81C8">
            <w:pPr>
              <w:rPr>
                <w:b/>
              </w:rPr>
            </w:pPr>
            <w:r w:rsidRPr="0062543A">
              <w:rPr>
                <w:b/>
                <w:bCs/>
              </w:rPr>
              <w:t xml:space="preserve">MOTIE VAN </w:t>
            </w:r>
            <w:r>
              <w:rPr>
                <w:b/>
                <w:bCs/>
              </w:rPr>
              <w:t>HET LID CEDER</w:t>
            </w:r>
          </w:p>
        </w:tc>
      </w:tr>
      <w:tr w:rsidR="006C01F4" w:rsidTr="006C01F4" w14:paraId="1D3EC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C01F4" w:rsidP="006C01F4" w:rsidRDefault="006C01F4" w14:paraId="27D76BA2" w14:textId="77777777"/>
        </w:tc>
        <w:tc>
          <w:tcPr>
            <w:tcW w:w="7654" w:type="dxa"/>
            <w:gridSpan w:val="2"/>
          </w:tcPr>
          <w:p w:rsidR="006C01F4" w:rsidP="006C01F4" w:rsidRDefault="006C01F4" w14:paraId="0E48E325" w14:textId="2D3E22D5">
            <w:r w:rsidRPr="0062543A">
              <w:t>Voorgesteld 10 april 2025</w:t>
            </w:r>
          </w:p>
        </w:tc>
      </w:tr>
      <w:tr w:rsidR="00997775" w:rsidTr="006C01F4" w14:paraId="320CB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2E6382" w14:textId="77777777"/>
        </w:tc>
        <w:tc>
          <w:tcPr>
            <w:tcW w:w="7654" w:type="dxa"/>
            <w:gridSpan w:val="2"/>
          </w:tcPr>
          <w:p w:rsidR="00997775" w:rsidRDefault="00997775" w14:paraId="47AC24CE" w14:textId="77777777"/>
        </w:tc>
      </w:tr>
      <w:tr w:rsidR="00997775" w:rsidTr="006C01F4" w14:paraId="08006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D31484" w14:textId="77777777"/>
        </w:tc>
        <w:tc>
          <w:tcPr>
            <w:tcW w:w="7654" w:type="dxa"/>
            <w:gridSpan w:val="2"/>
          </w:tcPr>
          <w:p w:rsidR="00997775" w:rsidRDefault="00997775" w14:paraId="15C6D5AF" w14:textId="77777777">
            <w:r>
              <w:t>De Kamer,</w:t>
            </w:r>
          </w:p>
        </w:tc>
      </w:tr>
      <w:tr w:rsidR="00997775" w:rsidTr="006C01F4" w14:paraId="03F5B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F7E9C5" w14:textId="77777777"/>
        </w:tc>
        <w:tc>
          <w:tcPr>
            <w:tcW w:w="7654" w:type="dxa"/>
            <w:gridSpan w:val="2"/>
          </w:tcPr>
          <w:p w:rsidR="00997775" w:rsidRDefault="00997775" w14:paraId="4BCFF4F8" w14:textId="77777777"/>
        </w:tc>
      </w:tr>
      <w:tr w:rsidR="00997775" w:rsidTr="006C01F4" w14:paraId="62807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57950F" w14:textId="77777777"/>
        </w:tc>
        <w:tc>
          <w:tcPr>
            <w:tcW w:w="7654" w:type="dxa"/>
            <w:gridSpan w:val="2"/>
          </w:tcPr>
          <w:p w:rsidR="00997775" w:rsidRDefault="00997775" w14:paraId="2EFE07DD" w14:textId="77777777">
            <w:r>
              <w:t>gehoord de beraadslaging,</w:t>
            </w:r>
          </w:p>
        </w:tc>
      </w:tr>
      <w:tr w:rsidR="00997775" w:rsidTr="006C01F4" w14:paraId="38BF7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92928E" w14:textId="77777777"/>
        </w:tc>
        <w:tc>
          <w:tcPr>
            <w:tcW w:w="7654" w:type="dxa"/>
            <w:gridSpan w:val="2"/>
          </w:tcPr>
          <w:p w:rsidR="00997775" w:rsidRDefault="00997775" w14:paraId="360D5696" w14:textId="77777777"/>
        </w:tc>
      </w:tr>
      <w:tr w:rsidR="00997775" w:rsidTr="006C01F4" w14:paraId="56DE8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FF3F5A" w14:textId="77777777"/>
        </w:tc>
        <w:tc>
          <w:tcPr>
            <w:tcW w:w="7654" w:type="dxa"/>
            <w:gridSpan w:val="2"/>
          </w:tcPr>
          <w:p w:rsidRPr="006C01F4" w:rsidR="006C01F4" w:rsidP="006C01F4" w:rsidRDefault="006C01F4" w14:paraId="05C2E587" w14:textId="77777777">
            <w:r w:rsidRPr="006C01F4">
              <w:t>constaterende dat Israël meer gebied in het zuiden van Gaza wil innemen en Rafah wil ontruimen;</w:t>
            </w:r>
          </w:p>
          <w:p w:rsidR="006C01F4" w:rsidP="006C01F4" w:rsidRDefault="006C01F4" w14:paraId="7AB23503" w14:textId="77777777"/>
          <w:p w:rsidRPr="006C01F4" w:rsidR="006C01F4" w:rsidP="006C01F4" w:rsidRDefault="006C01F4" w14:paraId="20EC1209" w14:textId="5C8BCFDD">
            <w:r w:rsidRPr="006C01F4">
              <w:t xml:space="preserve">overwegende dat sinds president </w:t>
            </w:r>
            <w:proofErr w:type="spellStart"/>
            <w:r w:rsidRPr="006C01F4">
              <w:t>Trump</w:t>
            </w:r>
            <w:proofErr w:type="spellEnd"/>
            <w:r w:rsidRPr="006C01F4">
              <w:t xml:space="preserve"> aan de macht is de Israëlische regering escalatie verkiest in plaats van aansturen op het staakt-het-vuren;</w:t>
            </w:r>
          </w:p>
          <w:p w:rsidR="006C01F4" w:rsidP="006C01F4" w:rsidRDefault="006C01F4" w14:paraId="5EBDA2B7" w14:textId="77777777"/>
          <w:p w:rsidRPr="006C01F4" w:rsidR="006C01F4" w:rsidP="006C01F4" w:rsidRDefault="006C01F4" w14:paraId="1B7C9A45" w14:textId="21A8AB3A">
            <w:r w:rsidRPr="006C01F4">
              <w:t>overwegende dat een actieve en eensgezinde rol van de EU essentieel is voor een duurzaam staakt-het-vuren;</w:t>
            </w:r>
          </w:p>
          <w:p w:rsidR="006C01F4" w:rsidP="006C01F4" w:rsidRDefault="006C01F4" w14:paraId="369F4450" w14:textId="77777777"/>
          <w:p w:rsidR="006C01F4" w:rsidP="006C01F4" w:rsidRDefault="006C01F4" w14:paraId="55D8017F" w14:textId="77777777">
            <w:r w:rsidRPr="006C01F4">
              <w:t xml:space="preserve">verzoekt de regering Israël op te roepen tot onmiddellijke toelating van humanitaire hulp en herstel van stroomvoorziening in Gaza, en zich, mede gezien de opstelling van de VS, in te zetten voor een leidende EU-rol in het vredesproces, gericht op een staakt-het-vuren, vrijlating van gijzelaars, </w:t>
            </w:r>
          </w:p>
          <w:p w:rsidRPr="006C01F4" w:rsidR="006C01F4" w:rsidP="006C01F4" w:rsidRDefault="006C01F4" w14:paraId="163708FC" w14:textId="170C81B0">
            <w:r w:rsidRPr="006C01F4">
              <w:t>terugtrekking van Israëlische troepen en een duurzaam perspectief,</w:t>
            </w:r>
          </w:p>
          <w:p w:rsidR="006C01F4" w:rsidP="006C01F4" w:rsidRDefault="006C01F4" w14:paraId="50AAE12C" w14:textId="77777777"/>
          <w:p w:rsidRPr="006C01F4" w:rsidR="006C01F4" w:rsidP="006C01F4" w:rsidRDefault="006C01F4" w14:paraId="58605CB3" w14:textId="5ABE46B1">
            <w:r w:rsidRPr="006C01F4">
              <w:t>en gaat over tot de orde van de dag.</w:t>
            </w:r>
          </w:p>
          <w:p w:rsidR="006C01F4" w:rsidP="006C01F4" w:rsidRDefault="006C01F4" w14:paraId="30DA0B5F" w14:textId="77777777"/>
          <w:p w:rsidR="00997775" w:rsidP="006C01F4" w:rsidRDefault="006C01F4" w14:paraId="6F2E1B69" w14:textId="7ECCC5CF">
            <w:r w:rsidRPr="006C01F4">
              <w:t>Ceder</w:t>
            </w:r>
          </w:p>
        </w:tc>
      </w:tr>
    </w:tbl>
    <w:p w:rsidR="00997775" w:rsidRDefault="00997775" w14:paraId="313E96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90BB" w14:textId="77777777" w:rsidR="006C01F4" w:rsidRDefault="006C01F4">
      <w:pPr>
        <w:spacing w:line="20" w:lineRule="exact"/>
      </w:pPr>
    </w:p>
  </w:endnote>
  <w:endnote w:type="continuationSeparator" w:id="0">
    <w:p w14:paraId="64387AC3" w14:textId="77777777" w:rsidR="006C01F4" w:rsidRDefault="006C01F4">
      <w:pPr>
        <w:pStyle w:val="Amendement"/>
      </w:pPr>
      <w:r>
        <w:rPr>
          <w:b w:val="0"/>
        </w:rPr>
        <w:t xml:space="preserve"> </w:t>
      </w:r>
    </w:p>
  </w:endnote>
  <w:endnote w:type="continuationNotice" w:id="1">
    <w:p w14:paraId="2090B85E" w14:textId="77777777" w:rsidR="006C01F4" w:rsidRDefault="006C01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3435" w14:textId="77777777" w:rsidR="006C01F4" w:rsidRDefault="006C01F4">
      <w:pPr>
        <w:pStyle w:val="Amendement"/>
      </w:pPr>
      <w:r>
        <w:rPr>
          <w:b w:val="0"/>
        </w:rPr>
        <w:separator/>
      </w:r>
    </w:p>
  </w:footnote>
  <w:footnote w:type="continuationSeparator" w:id="0">
    <w:p w14:paraId="5FAD3888" w14:textId="77777777" w:rsidR="006C01F4" w:rsidRDefault="006C01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F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C01F4"/>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8497E"/>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7FDB7"/>
  <w15:docId w15:val="{222699D9-23D7-4F9A-92AC-863F8D8D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155</ap:Words>
  <ap:Characters>853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2025-04-11T11:26:00.0000000Z</dcterms:created>
  <dcterms:modified xsi:type="dcterms:W3CDTF">2025-04-11T11:35:00.0000000Z</dcterms:modified>
  <dc:description>------------------------</dc:description>
  <dc:subject/>
  <keywords/>
  <version/>
  <category/>
</coreProperties>
</file>