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460" w:rsidRDefault="00AF75FE" w14:paraId="7597974F" w14:textId="55091485">
      <w:bookmarkStart w:name="_GoBack" w:id="0"/>
      <w:bookmarkEnd w:id="0"/>
      <w:r>
        <w:t xml:space="preserve">Geachte voorzitter, </w:t>
      </w:r>
    </w:p>
    <w:p w:rsidR="00AF75FE" w:rsidRDefault="00AF75FE" w14:paraId="36E3B3F7" w14:textId="77777777"/>
    <w:p w:rsidR="00AF75FE" w:rsidRDefault="00AF75FE" w14:paraId="20BAEC38" w14:textId="35E55A7F">
      <w:r>
        <w:t xml:space="preserve">Op </w:t>
      </w:r>
      <w:r w:rsidR="000361D8">
        <w:t>9 september</w:t>
      </w:r>
      <w:r w:rsidRPr="00AF75FE">
        <w:t xml:space="preserve"> jl. </w:t>
      </w:r>
      <w:r>
        <w:t xml:space="preserve">hebben de leden </w:t>
      </w:r>
      <w:bookmarkStart w:name="_Hlk209511025" w:id="1"/>
      <w:r>
        <w:t>Veltman en Michon-Derkzen (beiden VVD)</w:t>
      </w:r>
      <w:bookmarkEnd w:id="1"/>
      <w:r w:rsidR="007E15E1">
        <w:t xml:space="preserve"> </w:t>
      </w:r>
      <w:r>
        <w:t xml:space="preserve">aan de staatssecretaris van </w:t>
      </w:r>
      <w:r w:rsidRPr="00AF75FE">
        <w:t xml:space="preserve">Infrastructuur </w:t>
      </w:r>
      <w:r>
        <w:t>en</w:t>
      </w:r>
      <w:r w:rsidRPr="00AF75FE">
        <w:t xml:space="preserve"> Waterstaat en </w:t>
      </w:r>
      <w:r>
        <w:t xml:space="preserve">de minister van Justitie en Veiligheid vragen gesteld over de Kamerbrief </w:t>
      </w:r>
      <w:r w:rsidRPr="00AF75FE">
        <w:t>‘Gezamenlijke reactie IenW en JenV op rapport Handhaven in het OV’ d.d. 9 juli 2025</w:t>
      </w:r>
      <w:r w:rsidR="00A44AC7">
        <w:t>.</w:t>
      </w:r>
      <w:r w:rsidR="003A376B">
        <w:rPr>
          <w:rStyle w:val="FootnoteReference"/>
        </w:rPr>
        <w:footnoteReference w:id="1"/>
      </w:r>
    </w:p>
    <w:p w:rsidR="00AF75FE" w:rsidRDefault="00AF75FE" w14:paraId="1AABD6C3" w14:textId="77777777">
      <w:pPr>
        <w:pStyle w:val="WitregelW1bodytekst"/>
      </w:pPr>
    </w:p>
    <w:p w:rsidR="00AF75FE" w:rsidP="00AF75FE" w:rsidRDefault="00AF75FE" w14:paraId="41DFFB88" w14:textId="4869C588">
      <w:pPr>
        <w:pStyle w:val="WitregelW1bodytekst"/>
      </w:pPr>
      <w:r>
        <w:t xml:space="preserve">Deze vragen kunnen niet binnen de termijn van drie weken worden beantwoord. De reden van het uitstel is dat de beantwoording van deze vragen meer tijd vergt, omdat de inhoud hiervan (inter-)departementaal en met </w:t>
      </w:r>
      <w:r w:rsidR="00E34D6B">
        <w:t>de politie</w:t>
      </w:r>
    </w:p>
    <w:p w:rsidR="00B65460" w:rsidP="00A96B49" w:rsidRDefault="00AF75FE" w14:paraId="5394A730" w14:textId="442E89D0">
      <w:pPr>
        <w:pStyle w:val="WitregelW1bodytekst"/>
      </w:pPr>
      <w:r>
        <w:t xml:space="preserve">afgestemd dient te worden. </w:t>
      </w:r>
      <w:r w:rsidR="00A96B49">
        <w:t xml:space="preserve">De antwoorden worden </w:t>
      </w:r>
      <w:r>
        <w:t xml:space="preserve">zo spoedig mogelijk </w:t>
      </w:r>
      <w:r w:rsidR="00A96B49">
        <w:t>aan de Kamer verzonden</w:t>
      </w:r>
      <w:r w:rsidR="00C61B1D">
        <w:t>.</w:t>
      </w:r>
    </w:p>
    <w:p w:rsidR="00B65460" w:rsidRDefault="005955B3" w14:paraId="08DEC62A" w14:textId="77777777">
      <w:pPr>
        <w:pStyle w:val="Slotzin"/>
      </w:pPr>
      <w:r>
        <w:t>Hoogachtend,</w:t>
      </w:r>
    </w:p>
    <w:p w:rsidR="00B65460" w:rsidRDefault="00B65460" w14:paraId="6564F80C" w14:textId="77777777"/>
    <w:p w:rsidR="00B65460" w:rsidRDefault="00E34D6B" w14:paraId="6D8CC670" w14:textId="251CE792">
      <w:r>
        <w:t>DE STAATSSECRETARIS VAN INFRASTRUCTUUR EN WATERSTAAT</w:t>
      </w:r>
      <w:r w:rsidRPr="008953BA" w:rsidR="008953BA">
        <w:rPr>
          <w:rFonts w:ascii="Arial" w:hAnsi="Arial" w:cs="Arial"/>
        </w:rPr>
        <w:t xml:space="preserve"> </w:t>
      </w:r>
      <w:r w:rsidR="008953BA">
        <w:rPr>
          <w:rFonts w:ascii="Arial" w:hAnsi="Arial" w:cs="Arial"/>
        </w:rPr>
        <w:t>- OPENBAAR VERVOER EN MILIEU,</w:t>
      </w:r>
    </w:p>
    <w:p w:rsidR="00B65460" w:rsidRDefault="00B65460" w14:paraId="4CA5ADF9" w14:textId="77777777"/>
    <w:p w:rsidR="00033307" w:rsidRDefault="00033307" w14:paraId="744FBA0C" w14:textId="77777777"/>
    <w:p w:rsidR="00033307" w:rsidRDefault="00033307" w14:paraId="140C4ACA" w14:textId="77777777"/>
    <w:p w:rsidR="00B65460" w:rsidRDefault="00B65460" w14:paraId="0B1009E5" w14:textId="77777777"/>
    <w:p w:rsidRPr="00E34D6B" w:rsidR="00B65460" w:rsidP="008953BA" w:rsidRDefault="008953BA" w14:paraId="015840E8" w14:textId="192418BA">
      <w:pPr>
        <w:pStyle w:val="StandaardCursief"/>
        <w:rPr>
          <w:i w:val="0"/>
        </w:rPr>
      </w:pPr>
      <w:r w:rsidRPr="008953BA">
        <w:rPr>
          <w:i w:val="0"/>
        </w:rPr>
        <w:t>A.A. (Thierry) Aartsen</w:t>
      </w:r>
    </w:p>
    <w:sectPr w:rsidRPr="00E34D6B" w:rsidR="00B65460">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704DEC" w14:textId="77777777" w:rsidR="003D412D" w:rsidRDefault="003D412D">
      <w:pPr>
        <w:spacing w:line="240" w:lineRule="auto"/>
      </w:pPr>
      <w:r>
        <w:separator/>
      </w:r>
    </w:p>
  </w:endnote>
  <w:endnote w:type="continuationSeparator" w:id="0">
    <w:p w14:paraId="17FE303F" w14:textId="77777777" w:rsidR="003D412D" w:rsidRDefault="003D41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05142" w14:textId="77777777" w:rsidR="00005E12" w:rsidRDefault="00005E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6E2E6" w14:textId="77777777" w:rsidR="00005E12" w:rsidRDefault="00005E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9D992" w14:textId="77777777" w:rsidR="00005E12" w:rsidRDefault="00005E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3EB5F4" w14:textId="77777777" w:rsidR="003D412D" w:rsidRDefault="003D412D">
      <w:pPr>
        <w:spacing w:line="240" w:lineRule="auto"/>
      </w:pPr>
      <w:r>
        <w:separator/>
      </w:r>
    </w:p>
  </w:footnote>
  <w:footnote w:type="continuationSeparator" w:id="0">
    <w:p w14:paraId="64F6F303" w14:textId="77777777" w:rsidR="003D412D" w:rsidRDefault="003D412D">
      <w:pPr>
        <w:spacing w:line="240" w:lineRule="auto"/>
      </w:pPr>
      <w:r>
        <w:continuationSeparator/>
      </w:r>
    </w:p>
  </w:footnote>
  <w:footnote w:id="1">
    <w:p w14:paraId="3ACD9600" w14:textId="2F164766" w:rsidR="003A376B" w:rsidRDefault="003A376B">
      <w:pPr>
        <w:pStyle w:val="FootnoteText"/>
      </w:pPr>
      <w:r w:rsidRPr="003A376B">
        <w:rPr>
          <w:rStyle w:val="FootnoteReference"/>
          <w:sz w:val="16"/>
          <w:szCs w:val="16"/>
        </w:rPr>
        <w:footnoteRef/>
      </w:r>
      <w:r w:rsidRPr="003A376B">
        <w:rPr>
          <w:sz w:val="16"/>
          <w:szCs w:val="16"/>
        </w:rPr>
        <w:t xml:space="preserve"> Kenmerk 2025Z16423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33702" w14:textId="77777777" w:rsidR="00005E12" w:rsidRDefault="00005E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38255" w14:textId="77777777" w:rsidR="00B65460" w:rsidRDefault="005955B3">
    <w:r>
      <w:rPr>
        <w:noProof/>
        <w:lang w:val="en-GB" w:eastAsia="en-GB"/>
      </w:rPr>
      <mc:AlternateContent>
        <mc:Choice Requires="wps">
          <w:drawing>
            <wp:anchor distT="0" distB="0" distL="0" distR="0" simplePos="1" relativeHeight="251651584" behindDoc="0" locked="1" layoutInCell="1" allowOverlap="1" wp14:anchorId="400E0E86" wp14:editId="76500CC2">
              <wp:simplePos x="5903595" y="1907539"/>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3039B703" w14:textId="77777777" w:rsidR="00B65460" w:rsidRDefault="005955B3">
                          <w:pPr>
                            <w:pStyle w:val="AfzendgegevensKop0"/>
                          </w:pPr>
                          <w:r>
                            <w:t>Ministerie van Infrastructuur en Waterstaat</w:t>
                          </w:r>
                        </w:p>
                      </w:txbxContent>
                    </wps:txbx>
                    <wps:bodyPr vert="horz" wrap="square" lIns="0" tIns="0" rIns="0" bIns="0" anchor="t" anchorCtr="0"/>
                  </wps:wsp>
                </a:graphicData>
              </a:graphic>
            </wp:anchor>
          </w:drawing>
        </mc:Choice>
        <mc:Fallback>
          <w:pict>
            <v:shapetype w14:anchorId="400E0E86"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3039B703" w14:textId="77777777" w:rsidR="00B65460" w:rsidRDefault="005955B3">
                    <w:pPr>
                      <w:pStyle w:val="AfzendgegevensKop0"/>
                    </w:pPr>
                    <w:r>
                      <w:t>Ministerie van Infrastructuur en Waterstaat</w:t>
                    </w:r>
                  </w:p>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2608" behindDoc="0" locked="1" layoutInCell="1" allowOverlap="1" wp14:anchorId="780665C2" wp14:editId="287ACA46">
              <wp:simplePos x="5903595" y="1022350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AEF64AC" w14:textId="77777777" w:rsidR="00B65460" w:rsidRDefault="005955B3">
                          <w:pPr>
                            <w:pStyle w:val="Referentiegegevens"/>
                          </w:pPr>
                          <w:r>
                            <w:t xml:space="preserve">Pagina </w:t>
                          </w:r>
                          <w:r>
                            <w:fldChar w:fldCharType="begin"/>
                          </w:r>
                          <w:r>
                            <w:instrText>PAGE</w:instrText>
                          </w:r>
                          <w:r>
                            <w:fldChar w:fldCharType="separate"/>
                          </w:r>
                          <w:r w:rsidR="00AF75FE">
                            <w:rPr>
                              <w:noProof/>
                            </w:rPr>
                            <w:t>1</w:t>
                          </w:r>
                          <w:r>
                            <w:fldChar w:fldCharType="end"/>
                          </w:r>
                          <w:r>
                            <w:t xml:space="preserve"> van </w:t>
                          </w:r>
                          <w:r>
                            <w:fldChar w:fldCharType="begin"/>
                          </w:r>
                          <w:r>
                            <w:instrText>NUMPAGES</w:instrText>
                          </w:r>
                          <w:r>
                            <w:fldChar w:fldCharType="separate"/>
                          </w:r>
                          <w:r w:rsidR="00AF75FE">
                            <w:rPr>
                              <w:noProof/>
                            </w:rPr>
                            <w:t>1</w:t>
                          </w:r>
                          <w:r>
                            <w:fldChar w:fldCharType="end"/>
                          </w:r>
                        </w:p>
                      </w:txbxContent>
                    </wps:txbx>
                    <wps:bodyPr vert="horz" wrap="square" lIns="0" tIns="0" rIns="0" bIns="0" anchor="t" anchorCtr="0"/>
                  </wps:wsp>
                </a:graphicData>
              </a:graphic>
            </wp:anchor>
          </w:drawing>
        </mc:Choice>
        <mc:Fallback>
          <w:pict>
            <v:shape w14:anchorId="780665C2"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6AEF64AC" w14:textId="77777777" w:rsidR="00B65460" w:rsidRDefault="005955B3">
                    <w:pPr>
                      <w:pStyle w:val="Referentiegegevens"/>
                    </w:pPr>
                    <w:r>
                      <w:t xml:space="preserve">Pagina </w:t>
                    </w:r>
                    <w:r>
                      <w:fldChar w:fldCharType="begin"/>
                    </w:r>
                    <w:r>
                      <w:instrText>PAGE</w:instrText>
                    </w:r>
                    <w:r>
                      <w:fldChar w:fldCharType="separate"/>
                    </w:r>
                    <w:r w:rsidR="00AF75FE">
                      <w:rPr>
                        <w:noProof/>
                      </w:rPr>
                      <w:t>1</w:t>
                    </w:r>
                    <w:r>
                      <w:fldChar w:fldCharType="end"/>
                    </w:r>
                    <w:r>
                      <w:t xml:space="preserve"> van </w:t>
                    </w:r>
                    <w:r>
                      <w:fldChar w:fldCharType="begin"/>
                    </w:r>
                    <w:r>
                      <w:instrText>NUMPAGES</w:instrText>
                    </w:r>
                    <w:r>
                      <w:fldChar w:fldCharType="separate"/>
                    </w:r>
                    <w:r w:rsidR="00AF75FE">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3632" behindDoc="0" locked="1" layoutInCell="1" allowOverlap="1" wp14:anchorId="09AEB095" wp14:editId="0DB8ECBE">
              <wp:simplePos x="1007744" y="1022350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81D071B" w14:textId="77777777" w:rsidR="00216DE4" w:rsidRDefault="00216DE4"/>
                      </w:txbxContent>
                    </wps:txbx>
                    <wps:bodyPr vert="horz" wrap="square" lIns="0" tIns="0" rIns="0" bIns="0" anchor="t" anchorCtr="0"/>
                  </wps:wsp>
                </a:graphicData>
              </a:graphic>
            </wp:anchor>
          </w:drawing>
        </mc:Choice>
        <mc:Fallback>
          <w:pict>
            <v:shape w14:anchorId="09AEB095"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081D071B" w14:textId="77777777" w:rsidR="00216DE4" w:rsidRDefault="00216DE4"/>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4656" behindDoc="0" locked="1" layoutInCell="1" allowOverlap="1" wp14:anchorId="0A5EF9BC" wp14:editId="789F6A6C">
              <wp:simplePos x="1007744" y="1199515"/>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1DBAB6E" w14:textId="77777777" w:rsidR="00216DE4" w:rsidRDefault="00216DE4"/>
                      </w:txbxContent>
                    </wps:txbx>
                    <wps:bodyPr vert="horz" wrap="square" lIns="0" tIns="0" rIns="0" bIns="0" anchor="t" anchorCtr="0"/>
                  </wps:wsp>
                </a:graphicData>
              </a:graphic>
            </wp:anchor>
          </w:drawing>
        </mc:Choice>
        <mc:Fallback>
          <w:pict>
            <v:shape w14:anchorId="0A5EF9BC"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71DBAB6E" w14:textId="77777777" w:rsidR="00216DE4" w:rsidRDefault="00216DE4"/>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EEABA" w14:textId="77777777" w:rsidR="00B65460" w:rsidRDefault="005955B3">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16C2BC3B" wp14:editId="47BBD4D0">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CEF2BBE" w14:textId="77777777" w:rsidR="00216DE4" w:rsidRDefault="00216DE4"/>
                      </w:txbxContent>
                    </wps:txbx>
                    <wps:bodyPr vert="horz" wrap="square" lIns="0" tIns="0" rIns="0" bIns="0" anchor="t" anchorCtr="0"/>
                  </wps:wsp>
                </a:graphicData>
              </a:graphic>
            </wp:anchor>
          </w:drawing>
        </mc:Choice>
        <mc:Fallback>
          <w:pict>
            <v:shapetype w14:anchorId="16C2BC3B"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7CEF2BBE" w14:textId="77777777" w:rsidR="00216DE4" w:rsidRDefault="00216DE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0BDFFDF1" wp14:editId="2B1DB9E1">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0621DB7" w14:textId="100C37EB" w:rsidR="00B65460" w:rsidRDefault="005955B3">
                          <w:pPr>
                            <w:pStyle w:val="Referentiegegevens"/>
                          </w:pPr>
                          <w:r>
                            <w:t xml:space="preserve">Pagina </w:t>
                          </w:r>
                          <w:r>
                            <w:fldChar w:fldCharType="begin"/>
                          </w:r>
                          <w:r>
                            <w:instrText>PAGE</w:instrText>
                          </w:r>
                          <w:r>
                            <w:fldChar w:fldCharType="separate"/>
                          </w:r>
                          <w:r w:rsidR="00597ED9">
                            <w:rPr>
                              <w:noProof/>
                            </w:rPr>
                            <w:t>1</w:t>
                          </w:r>
                          <w:r>
                            <w:fldChar w:fldCharType="end"/>
                          </w:r>
                          <w:r>
                            <w:t xml:space="preserve"> van </w:t>
                          </w:r>
                          <w:r>
                            <w:fldChar w:fldCharType="begin"/>
                          </w:r>
                          <w:r>
                            <w:instrText>NUMPAGES</w:instrText>
                          </w:r>
                          <w:r>
                            <w:fldChar w:fldCharType="separate"/>
                          </w:r>
                          <w:r w:rsidR="00597ED9">
                            <w:rPr>
                              <w:noProof/>
                            </w:rPr>
                            <w:t>1</w:t>
                          </w:r>
                          <w:r>
                            <w:fldChar w:fldCharType="end"/>
                          </w:r>
                        </w:p>
                      </w:txbxContent>
                    </wps:txbx>
                    <wps:bodyPr vert="horz" wrap="square" lIns="0" tIns="0" rIns="0" bIns="0" anchor="t" anchorCtr="0"/>
                  </wps:wsp>
                </a:graphicData>
              </a:graphic>
            </wp:anchor>
          </w:drawing>
        </mc:Choice>
        <mc:Fallback>
          <w:pict>
            <v:shape w14:anchorId="0BDFFDF1"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60621DB7" w14:textId="100C37EB" w:rsidR="00B65460" w:rsidRDefault="005955B3">
                    <w:pPr>
                      <w:pStyle w:val="Referentiegegevens"/>
                    </w:pPr>
                    <w:r>
                      <w:t xml:space="preserve">Pagina </w:t>
                    </w:r>
                    <w:r>
                      <w:fldChar w:fldCharType="begin"/>
                    </w:r>
                    <w:r>
                      <w:instrText>PAGE</w:instrText>
                    </w:r>
                    <w:r>
                      <w:fldChar w:fldCharType="separate"/>
                    </w:r>
                    <w:r w:rsidR="00597ED9">
                      <w:rPr>
                        <w:noProof/>
                      </w:rPr>
                      <w:t>1</w:t>
                    </w:r>
                    <w:r>
                      <w:fldChar w:fldCharType="end"/>
                    </w:r>
                    <w:r>
                      <w:t xml:space="preserve"> van </w:t>
                    </w:r>
                    <w:r>
                      <w:fldChar w:fldCharType="begin"/>
                    </w:r>
                    <w:r>
                      <w:instrText>NUMPAGES</w:instrText>
                    </w:r>
                    <w:r>
                      <w:fldChar w:fldCharType="separate"/>
                    </w:r>
                    <w:r w:rsidR="00597ED9">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2E70B07A" wp14:editId="342EF397">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536AFF1" w14:textId="77777777" w:rsidR="00B65460" w:rsidRDefault="005955B3">
                          <w:pPr>
                            <w:pStyle w:val="AfzendgegevensKop0"/>
                          </w:pPr>
                          <w:r>
                            <w:t>Ministerie van Infrastructuur en Waterstaat</w:t>
                          </w:r>
                        </w:p>
                        <w:p w14:paraId="0E087C75" w14:textId="77777777" w:rsidR="00B65460" w:rsidRDefault="00B65460">
                          <w:pPr>
                            <w:pStyle w:val="WitregelW1"/>
                          </w:pPr>
                        </w:p>
                        <w:p w14:paraId="769B480D" w14:textId="77777777" w:rsidR="00B65460" w:rsidRDefault="005955B3">
                          <w:pPr>
                            <w:pStyle w:val="Afzendgegevens"/>
                          </w:pPr>
                          <w:r>
                            <w:t>Rijnstraat 8</w:t>
                          </w:r>
                        </w:p>
                        <w:p w14:paraId="3E2819BA" w14:textId="3042A267" w:rsidR="00B65460" w:rsidRPr="00AF75FE" w:rsidRDefault="005955B3">
                          <w:pPr>
                            <w:pStyle w:val="Afzendgegevens"/>
                            <w:rPr>
                              <w:lang w:val="de-DE"/>
                            </w:rPr>
                          </w:pPr>
                          <w:r w:rsidRPr="00AF75FE">
                            <w:rPr>
                              <w:lang w:val="de-DE"/>
                            </w:rPr>
                            <w:t xml:space="preserve">2515 </w:t>
                          </w:r>
                          <w:r w:rsidR="00033307" w:rsidRPr="00AF75FE">
                            <w:rPr>
                              <w:lang w:val="de-DE"/>
                            </w:rPr>
                            <w:t>XP Den</w:t>
                          </w:r>
                          <w:r w:rsidRPr="00AF75FE">
                            <w:rPr>
                              <w:lang w:val="de-DE"/>
                            </w:rPr>
                            <w:t xml:space="preserve"> Haag</w:t>
                          </w:r>
                        </w:p>
                        <w:p w14:paraId="236FC9EA" w14:textId="77777777" w:rsidR="00B65460" w:rsidRPr="00AF75FE" w:rsidRDefault="005955B3">
                          <w:pPr>
                            <w:pStyle w:val="Afzendgegevens"/>
                            <w:rPr>
                              <w:lang w:val="de-DE"/>
                            </w:rPr>
                          </w:pPr>
                          <w:r w:rsidRPr="00AF75FE">
                            <w:rPr>
                              <w:lang w:val="de-DE"/>
                            </w:rPr>
                            <w:t>Postbus 20901</w:t>
                          </w:r>
                        </w:p>
                        <w:p w14:paraId="12A1EB94" w14:textId="77777777" w:rsidR="00B65460" w:rsidRPr="00AF75FE" w:rsidRDefault="005955B3">
                          <w:pPr>
                            <w:pStyle w:val="Afzendgegevens"/>
                            <w:rPr>
                              <w:lang w:val="de-DE"/>
                            </w:rPr>
                          </w:pPr>
                          <w:r w:rsidRPr="00AF75FE">
                            <w:rPr>
                              <w:lang w:val="de-DE"/>
                            </w:rPr>
                            <w:t>2500 EX Den Haag</w:t>
                          </w:r>
                        </w:p>
                        <w:p w14:paraId="68D750E0" w14:textId="77777777" w:rsidR="00B65460" w:rsidRPr="00AF75FE" w:rsidRDefault="00B65460">
                          <w:pPr>
                            <w:pStyle w:val="WitregelW1"/>
                            <w:rPr>
                              <w:lang w:val="de-DE"/>
                            </w:rPr>
                          </w:pPr>
                        </w:p>
                        <w:p w14:paraId="27467F7D" w14:textId="77777777" w:rsidR="00B65460" w:rsidRPr="00AF75FE" w:rsidRDefault="005955B3">
                          <w:pPr>
                            <w:pStyle w:val="Afzendgegevens"/>
                            <w:rPr>
                              <w:lang w:val="de-DE"/>
                            </w:rPr>
                          </w:pPr>
                          <w:r w:rsidRPr="00AF75FE">
                            <w:rPr>
                              <w:lang w:val="de-DE"/>
                            </w:rPr>
                            <w:t>T   070-456 0000</w:t>
                          </w:r>
                        </w:p>
                        <w:p w14:paraId="56959748" w14:textId="77777777" w:rsidR="00B65460" w:rsidRDefault="005955B3">
                          <w:pPr>
                            <w:pStyle w:val="Afzendgegevens"/>
                          </w:pPr>
                          <w:r>
                            <w:t>F   070-456 1111</w:t>
                          </w:r>
                        </w:p>
                        <w:p w14:paraId="215A21CD" w14:textId="77777777" w:rsidR="00AF75FE" w:rsidRPr="00005E12" w:rsidRDefault="00AF75FE" w:rsidP="00005E12">
                          <w:pPr>
                            <w:spacing w:line="276" w:lineRule="auto"/>
                            <w:rPr>
                              <w:sz w:val="13"/>
                              <w:szCs w:val="13"/>
                            </w:rPr>
                          </w:pPr>
                        </w:p>
                        <w:p w14:paraId="48191FFF" w14:textId="1BCA3AD4" w:rsidR="00AF75FE" w:rsidRPr="00005E12" w:rsidRDefault="00AF75FE" w:rsidP="00005E12">
                          <w:pPr>
                            <w:spacing w:line="276" w:lineRule="auto"/>
                            <w:rPr>
                              <w:b/>
                              <w:sz w:val="13"/>
                              <w:szCs w:val="13"/>
                            </w:rPr>
                          </w:pPr>
                          <w:r w:rsidRPr="00005E12">
                            <w:rPr>
                              <w:b/>
                              <w:sz w:val="13"/>
                              <w:szCs w:val="13"/>
                            </w:rPr>
                            <w:t>Ons kenmerk</w:t>
                          </w:r>
                        </w:p>
                        <w:p w14:paraId="7AA7DECF" w14:textId="27154711" w:rsidR="00AF75FE" w:rsidRPr="00005E12" w:rsidRDefault="00AF75FE" w:rsidP="00005E12">
                          <w:pPr>
                            <w:spacing w:line="276" w:lineRule="auto"/>
                            <w:rPr>
                              <w:sz w:val="13"/>
                              <w:szCs w:val="13"/>
                            </w:rPr>
                          </w:pPr>
                          <w:r w:rsidRPr="00005E12">
                            <w:rPr>
                              <w:sz w:val="13"/>
                              <w:szCs w:val="13"/>
                            </w:rPr>
                            <w:t>IENW/BSK-2025/</w:t>
                          </w:r>
                          <w:r w:rsidR="00952D77" w:rsidRPr="00005E12">
                            <w:rPr>
                              <w:sz w:val="13"/>
                              <w:szCs w:val="13"/>
                            </w:rPr>
                            <w:t>249876</w:t>
                          </w:r>
                        </w:p>
                        <w:p w14:paraId="075D32D8" w14:textId="77777777" w:rsidR="00005E12" w:rsidRPr="00005E12" w:rsidRDefault="00005E12" w:rsidP="00005E12">
                          <w:pPr>
                            <w:spacing w:line="276" w:lineRule="auto"/>
                            <w:rPr>
                              <w:sz w:val="13"/>
                              <w:szCs w:val="13"/>
                            </w:rPr>
                          </w:pPr>
                        </w:p>
                        <w:p w14:paraId="1B88D1DA" w14:textId="4A59A899" w:rsidR="00005E12" w:rsidRPr="00005E12" w:rsidRDefault="00005E12" w:rsidP="00005E12">
                          <w:pPr>
                            <w:spacing w:line="276" w:lineRule="auto"/>
                            <w:rPr>
                              <w:b/>
                              <w:bCs/>
                              <w:sz w:val="13"/>
                              <w:szCs w:val="13"/>
                            </w:rPr>
                          </w:pPr>
                          <w:r w:rsidRPr="00005E12">
                            <w:rPr>
                              <w:b/>
                              <w:bCs/>
                              <w:sz w:val="13"/>
                              <w:szCs w:val="13"/>
                            </w:rPr>
                            <w:t xml:space="preserve">Uw kenmerk </w:t>
                          </w:r>
                        </w:p>
                        <w:p w14:paraId="53921A90" w14:textId="075679BC" w:rsidR="00005E12" w:rsidRPr="00005E12" w:rsidRDefault="00005E12" w:rsidP="00005E12">
                          <w:pPr>
                            <w:spacing w:line="276" w:lineRule="auto"/>
                            <w:rPr>
                              <w:sz w:val="13"/>
                              <w:szCs w:val="13"/>
                            </w:rPr>
                          </w:pPr>
                          <w:r w:rsidRPr="00005E12">
                            <w:rPr>
                              <w:sz w:val="13"/>
                              <w:szCs w:val="13"/>
                            </w:rPr>
                            <w:t>2025Z16423</w:t>
                          </w:r>
                        </w:p>
                        <w:p w14:paraId="06EFDE80" w14:textId="77777777" w:rsidR="00AF75FE" w:rsidRPr="00005E12" w:rsidRDefault="00AF75FE" w:rsidP="00005E12">
                          <w:pPr>
                            <w:spacing w:line="276" w:lineRule="auto"/>
                            <w:rPr>
                              <w:sz w:val="13"/>
                              <w:szCs w:val="13"/>
                            </w:rPr>
                          </w:pPr>
                        </w:p>
                        <w:p w14:paraId="5E7EFB70" w14:textId="2EB80724" w:rsidR="00AF75FE" w:rsidRPr="00005E12" w:rsidRDefault="00AF75FE" w:rsidP="00005E12">
                          <w:pPr>
                            <w:spacing w:line="276" w:lineRule="auto"/>
                            <w:rPr>
                              <w:b/>
                              <w:sz w:val="13"/>
                              <w:szCs w:val="13"/>
                            </w:rPr>
                          </w:pPr>
                          <w:r w:rsidRPr="00005E12">
                            <w:rPr>
                              <w:b/>
                              <w:sz w:val="13"/>
                              <w:szCs w:val="13"/>
                            </w:rPr>
                            <w:t>Bijlagen(n)</w:t>
                          </w:r>
                        </w:p>
                        <w:p w14:paraId="67BBEFED" w14:textId="2FF03608" w:rsidR="00AF75FE" w:rsidRPr="00005E12" w:rsidRDefault="00AF75FE" w:rsidP="00005E12">
                          <w:pPr>
                            <w:spacing w:line="276" w:lineRule="auto"/>
                            <w:rPr>
                              <w:sz w:val="13"/>
                              <w:szCs w:val="13"/>
                            </w:rPr>
                          </w:pPr>
                          <w:r w:rsidRPr="00005E12">
                            <w:rPr>
                              <w:sz w:val="13"/>
                              <w:szCs w:val="13"/>
                            </w:rPr>
                            <w:t>1</w:t>
                          </w:r>
                        </w:p>
                      </w:txbxContent>
                    </wps:txbx>
                    <wps:bodyPr vert="horz" wrap="square" lIns="0" tIns="0" rIns="0" bIns="0" anchor="t" anchorCtr="0"/>
                  </wps:wsp>
                </a:graphicData>
              </a:graphic>
            </wp:anchor>
          </w:drawing>
        </mc:Choice>
        <mc:Fallback>
          <w:pict>
            <v:shape w14:anchorId="2E70B07A"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3536AFF1" w14:textId="77777777" w:rsidR="00B65460" w:rsidRDefault="005955B3">
                    <w:pPr>
                      <w:pStyle w:val="AfzendgegevensKop0"/>
                    </w:pPr>
                    <w:r>
                      <w:t>Ministerie van Infrastructuur en Waterstaat</w:t>
                    </w:r>
                  </w:p>
                  <w:p w14:paraId="0E087C75" w14:textId="77777777" w:rsidR="00B65460" w:rsidRDefault="00B65460">
                    <w:pPr>
                      <w:pStyle w:val="WitregelW1"/>
                    </w:pPr>
                  </w:p>
                  <w:p w14:paraId="769B480D" w14:textId="77777777" w:rsidR="00B65460" w:rsidRDefault="005955B3">
                    <w:pPr>
                      <w:pStyle w:val="Afzendgegevens"/>
                    </w:pPr>
                    <w:r>
                      <w:t>Rijnstraat 8</w:t>
                    </w:r>
                  </w:p>
                  <w:p w14:paraId="3E2819BA" w14:textId="3042A267" w:rsidR="00B65460" w:rsidRPr="00AF75FE" w:rsidRDefault="005955B3">
                    <w:pPr>
                      <w:pStyle w:val="Afzendgegevens"/>
                      <w:rPr>
                        <w:lang w:val="de-DE"/>
                      </w:rPr>
                    </w:pPr>
                    <w:r w:rsidRPr="00AF75FE">
                      <w:rPr>
                        <w:lang w:val="de-DE"/>
                      </w:rPr>
                      <w:t xml:space="preserve">2515 </w:t>
                    </w:r>
                    <w:r w:rsidR="00033307" w:rsidRPr="00AF75FE">
                      <w:rPr>
                        <w:lang w:val="de-DE"/>
                      </w:rPr>
                      <w:t>XP Den</w:t>
                    </w:r>
                    <w:r w:rsidRPr="00AF75FE">
                      <w:rPr>
                        <w:lang w:val="de-DE"/>
                      </w:rPr>
                      <w:t xml:space="preserve"> Haag</w:t>
                    </w:r>
                  </w:p>
                  <w:p w14:paraId="236FC9EA" w14:textId="77777777" w:rsidR="00B65460" w:rsidRPr="00AF75FE" w:rsidRDefault="005955B3">
                    <w:pPr>
                      <w:pStyle w:val="Afzendgegevens"/>
                      <w:rPr>
                        <w:lang w:val="de-DE"/>
                      </w:rPr>
                    </w:pPr>
                    <w:r w:rsidRPr="00AF75FE">
                      <w:rPr>
                        <w:lang w:val="de-DE"/>
                      </w:rPr>
                      <w:t>Postbus 20901</w:t>
                    </w:r>
                  </w:p>
                  <w:p w14:paraId="12A1EB94" w14:textId="77777777" w:rsidR="00B65460" w:rsidRPr="00AF75FE" w:rsidRDefault="005955B3">
                    <w:pPr>
                      <w:pStyle w:val="Afzendgegevens"/>
                      <w:rPr>
                        <w:lang w:val="de-DE"/>
                      </w:rPr>
                    </w:pPr>
                    <w:r w:rsidRPr="00AF75FE">
                      <w:rPr>
                        <w:lang w:val="de-DE"/>
                      </w:rPr>
                      <w:t>2500 EX Den Haag</w:t>
                    </w:r>
                  </w:p>
                  <w:p w14:paraId="68D750E0" w14:textId="77777777" w:rsidR="00B65460" w:rsidRPr="00AF75FE" w:rsidRDefault="00B65460">
                    <w:pPr>
                      <w:pStyle w:val="WitregelW1"/>
                      <w:rPr>
                        <w:lang w:val="de-DE"/>
                      </w:rPr>
                    </w:pPr>
                  </w:p>
                  <w:p w14:paraId="27467F7D" w14:textId="77777777" w:rsidR="00B65460" w:rsidRPr="00AF75FE" w:rsidRDefault="005955B3">
                    <w:pPr>
                      <w:pStyle w:val="Afzendgegevens"/>
                      <w:rPr>
                        <w:lang w:val="de-DE"/>
                      </w:rPr>
                    </w:pPr>
                    <w:r w:rsidRPr="00AF75FE">
                      <w:rPr>
                        <w:lang w:val="de-DE"/>
                      </w:rPr>
                      <w:t>T   070-456 0000</w:t>
                    </w:r>
                  </w:p>
                  <w:p w14:paraId="56959748" w14:textId="77777777" w:rsidR="00B65460" w:rsidRDefault="005955B3">
                    <w:pPr>
                      <w:pStyle w:val="Afzendgegevens"/>
                    </w:pPr>
                    <w:r>
                      <w:t>F   070-456 1111</w:t>
                    </w:r>
                  </w:p>
                  <w:p w14:paraId="215A21CD" w14:textId="77777777" w:rsidR="00AF75FE" w:rsidRPr="00005E12" w:rsidRDefault="00AF75FE" w:rsidP="00005E12">
                    <w:pPr>
                      <w:spacing w:line="276" w:lineRule="auto"/>
                      <w:rPr>
                        <w:sz w:val="13"/>
                        <w:szCs w:val="13"/>
                      </w:rPr>
                    </w:pPr>
                  </w:p>
                  <w:p w14:paraId="48191FFF" w14:textId="1BCA3AD4" w:rsidR="00AF75FE" w:rsidRPr="00005E12" w:rsidRDefault="00AF75FE" w:rsidP="00005E12">
                    <w:pPr>
                      <w:spacing w:line="276" w:lineRule="auto"/>
                      <w:rPr>
                        <w:b/>
                        <w:sz w:val="13"/>
                        <w:szCs w:val="13"/>
                      </w:rPr>
                    </w:pPr>
                    <w:r w:rsidRPr="00005E12">
                      <w:rPr>
                        <w:b/>
                        <w:sz w:val="13"/>
                        <w:szCs w:val="13"/>
                      </w:rPr>
                      <w:t>Ons kenmerk</w:t>
                    </w:r>
                  </w:p>
                  <w:p w14:paraId="7AA7DECF" w14:textId="27154711" w:rsidR="00AF75FE" w:rsidRPr="00005E12" w:rsidRDefault="00AF75FE" w:rsidP="00005E12">
                    <w:pPr>
                      <w:spacing w:line="276" w:lineRule="auto"/>
                      <w:rPr>
                        <w:sz w:val="13"/>
                        <w:szCs w:val="13"/>
                      </w:rPr>
                    </w:pPr>
                    <w:r w:rsidRPr="00005E12">
                      <w:rPr>
                        <w:sz w:val="13"/>
                        <w:szCs w:val="13"/>
                      </w:rPr>
                      <w:t>IENW/BSK-2025/</w:t>
                    </w:r>
                    <w:r w:rsidR="00952D77" w:rsidRPr="00005E12">
                      <w:rPr>
                        <w:sz w:val="13"/>
                        <w:szCs w:val="13"/>
                      </w:rPr>
                      <w:t>249876</w:t>
                    </w:r>
                  </w:p>
                  <w:p w14:paraId="075D32D8" w14:textId="77777777" w:rsidR="00005E12" w:rsidRPr="00005E12" w:rsidRDefault="00005E12" w:rsidP="00005E12">
                    <w:pPr>
                      <w:spacing w:line="276" w:lineRule="auto"/>
                      <w:rPr>
                        <w:sz w:val="13"/>
                        <w:szCs w:val="13"/>
                      </w:rPr>
                    </w:pPr>
                  </w:p>
                  <w:p w14:paraId="1B88D1DA" w14:textId="4A59A899" w:rsidR="00005E12" w:rsidRPr="00005E12" w:rsidRDefault="00005E12" w:rsidP="00005E12">
                    <w:pPr>
                      <w:spacing w:line="276" w:lineRule="auto"/>
                      <w:rPr>
                        <w:b/>
                        <w:bCs/>
                        <w:sz w:val="13"/>
                        <w:szCs w:val="13"/>
                      </w:rPr>
                    </w:pPr>
                    <w:r w:rsidRPr="00005E12">
                      <w:rPr>
                        <w:b/>
                        <w:bCs/>
                        <w:sz w:val="13"/>
                        <w:szCs w:val="13"/>
                      </w:rPr>
                      <w:t xml:space="preserve">Uw kenmerk </w:t>
                    </w:r>
                  </w:p>
                  <w:p w14:paraId="53921A90" w14:textId="075679BC" w:rsidR="00005E12" w:rsidRPr="00005E12" w:rsidRDefault="00005E12" w:rsidP="00005E12">
                    <w:pPr>
                      <w:spacing w:line="276" w:lineRule="auto"/>
                      <w:rPr>
                        <w:sz w:val="13"/>
                        <w:szCs w:val="13"/>
                      </w:rPr>
                    </w:pPr>
                    <w:r w:rsidRPr="00005E12">
                      <w:rPr>
                        <w:sz w:val="13"/>
                        <w:szCs w:val="13"/>
                      </w:rPr>
                      <w:t>2025Z16423</w:t>
                    </w:r>
                  </w:p>
                  <w:p w14:paraId="06EFDE80" w14:textId="77777777" w:rsidR="00AF75FE" w:rsidRPr="00005E12" w:rsidRDefault="00AF75FE" w:rsidP="00005E12">
                    <w:pPr>
                      <w:spacing w:line="276" w:lineRule="auto"/>
                      <w:rPr>
                        <w:sz w:val="13"/>
                        <w:szCs w:val="13"/>
                      </w:rPr>
                    </w:pPr>
                  </w:p>
                  <w:p w14:paraId="5E7EFB70" w14:textId="2EB80724" w:rsidR="00AF75FE" w:rsidRPr="00005E12" w:rsidRDefault="00AF75FE" w:rsidP="00005E12">
                    <w:pPr>
                      <w:spacing w:line="276" w:lineRule="auto"/>
                      <w:rPr>
                        <w:b/>
                        <w:sz w:val="13"/>
                        <w:szCs w:val="13"/>
                      </w:rPr>
                    </w:pPr>
                    <w:r w:rsidRPr="00005E12">
                      <w:rPr>
                        <w:b/>
                        <w:sz w:val="13"/>
                        <w:szCs w:val="13"/>
                      </w:rPr>
                      <w:t>Bijlagen(n)</w:t>
                    </w:r>
                  </w:p>
                  <w:p w14:paraId="67BBEFED" w14:textId="2FF03608" w:rsidR="00AF75FE" w:rsidRPr="00005E12" w:rsidRDefault="00AF75FE" w:rsidP="00005E12">
                    <w:pPr>
                      <w:spacing w:line="276" w:lineRule="auto"/>
                      <w:rPr>
                        <w:sz w:val="13"/>
                        <w:szCs w:val="13"/>
                      </w:rPr>
                    </w:pPr>
                    <w:r w:rsidRPr="00005E12">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0843B556" wp14:editId="289050AD">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923773C" w14:textId="77777777" w:rsidR="00B65460" w:rsidRDefault="005955B3">
                          <w:pPr>
                            <w:spacing w:line="240" w:lineRule="auto"/>
                          </w:pPr>
                          <w:r>
                            <w:rPr>
                              <w:noProof/>
                              <w:lang w:val="en-GB" w:eastAsia="en-GB"/>
                            </w:rPr>
                            <w:drawing>
                              <wp:inline distT="0" distB="0" distL="0" distR="0" wp14:anchorId="6A8A4AE9" wp14:editId="5668AB21">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843B556"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0923773C" w14:textId="77777777" w:rsidR="00B65460" w:rsidRDefault="005955B3">
                    <w:pPr>
                      <w:spacing w:line="240" w:lineRule="auto"/>
                    </w:pPr>
                    <w:r>
                      <w:rPr>
                        <w:noProof/>
                        <w:lang w:val="en-GB" w:eastAsia="en-GB"/>
                      </w:rPr>
                      <w:drawing>
                        <wp:inline distT="0" distB="0" distL="0" distR="0" wp14:anchorId="6A8A4AE9" wp14:editId="5668AB21">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4373CBAC" wp14:editId="4C59629F">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13F5097" w14:textId="77777777" w:rsidR="00B65460" w:rsidRDefault="005955B3">
                          <w:pPr>
                            <w:spacing w:line="240" w:lineRule="auto"/>
                          </w:pPr>
                          <w:r>
                            <w:rPr>
                              <w:noProof/>
                              <w:lang w:val="en-GB" w:eastAsia="en-GB"/>
                            </w:rPr>
                            <w:drawing>
                              <wp:inline distT="0" distB="0" distL="0" distR="0" wp14:anchorId="0879ECB4" wp14:editId="487A7574">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373CBAC"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513F5097" w14:textId="77777777" w:rsidR="00B65460" w:rsidRDefault="005955B3">
                    <w:pPr>
                      <w:spacing w:line="240" w:lineRule="auto"/>
                    </w:pPr>
                    <w:r>
                      <w:rPr>
                        <w:noProof/>
                        <w:lang w:val="en-GB" w:eastAsia="en-GB"/>
                      </w:rPr>
                      <w:drawing>
                        <wp:inline distT="0" distB="0" distL="0" distR="0" wp14:anchorId="0879ECB4" wp14:editId="487A7574">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C293F23" wp14:editId="7567DF3A">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3BBC288" w14:textId="77777777" w:rsidR="00B65460" w:rsidRDefault="005955B3">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C293F23"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73BBC288" w14:textId="77777777" w:rsidR="00B65460" w:rsidRDefault="005955B3">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2CEBB925" wp14:editId="6A2A8AB1">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43EADA2" w14:textId="262360C5" w:rsidR="00216DE4" w:rsidRDefault="00033307">
                          <w:r>
                            <w:t>De voorzitter van de Tweede Kamer</w:t>
                          </w:r>
                        </w:p>
                        <w:p w14:paraId="6DAF8A99" w14:textId="74DA3712" w:rsidR="00033307" w:rsidRDefault="00033307">
                          <w:r>
                            <w:t>Der Staten-Generaal</w:t>
                          </w:r>
                        </w:p>
                        <w:p w14:paraId="5C2840A5" w14:textId="208DAAFB" w:rsidR="00033307" w:rsidRDefault="00033307">
                          <w:r>
                            <w:t>Postbus 20018</w:t>
                          </w:r>
                        </w:p>
                        <w:p w14:paraId="746D9C7F" w14:textId="5F0E02C1" w:rsidR="00033307" w:rsidRDefault="00033307">
                          <w:r>
                            <w:t>2500 EA  DEN HAAG</w:t>
                          </w:r>
                        </w:p>
                      </w:txbxContent>
                    </wps:txbx>
                    <wps:bodyPr vert="horz" wrap="square" lIns="0" tIns="0" rIns="0" bIns="0" anchor="t" anchorCtr="0"/>
                  </wps:wsp>
                </a:graphicData>
              </a:graphic>
            </wp:anchor>
          </w:drawing>
        </mc:Choice>
        <mc:Fallback>
          <w:pict>
            <v:shape w14:anchorId="2CEBB925"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243EADA2" w14:textId="262360C5" w:rsidR="00216DE4" w:rsidRDefault="00033307">
                    <w:r>
                      <w:t>De voorzitter van de Tweede Kamer</w:t>
                    </w:r>
                  </w:p>
                  <w:p w14:paraId="6DAF8A99" w14:textId="74DA3712" w:rsidR="00033307" w:rsidRDefault="00033307">
                    <w:r>
                      <w:t>Der Staten-Generaal</w:t>
                    </w:r>
                  </w:p>
                  <w:p w14:paraId="5C2840A5" w14:textId="208DAAFB" w:rsidR="00033307" w:rsidRDefault="00033307">
                    <w:r>
                      <w:t>Postbus 20018</w:t>
                    </w:r>
                  </w:p>
                  <w:p w14:paraId="746D9C7F" w14:textId="5F0E02C1" w:rsidR="00033307" w:rsidRDefault="00033307">
                    <w: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7D17A8B9" wp14:editId="25959E67">
              <wp:simplePos x="0" y="0"/>
              <wp:positionH relativeFrom="margin">
                <wp:align>left</wp:align>
              </wp:positionH>
              <wp:positionV relativeFrom="page">
                <wp:posOffset>3400425</wp:posOffset>
              </wp:positionV>
              <wp:extent cx="4105275" cy="124968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124968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B65460" w14:paraId="39FD0051" w14:textId="77777777">
                            <w:trPr>
                              <w:trHeight w:val="200"/>
                            </w:trPr>
                            <w:tc>
                              <w:tcPr>
                                <w:tcW w:w="1140" w:type="dxa"/>
                              </w:tcPr>
                              <w:p w14:paraId="43AFA262" w14:textId="77777777" w:rsidR="00B65460" w:rsidRDefault="00B65460"/>
                            </w:tc>
                            <w:tc>
                              <w:tcPr>
                                <w:tcW w:w="5400" w:type="dxa"/>
                              </w:tcPr>
                              <w:p w14:paraId="43F57101" w14:textId="77777777" w:rsidR="00B65460" w:rsidRDefault="00B65460"/>
                            </w:tc>
                          </w:tr>
                          <w:tr w:rsidR="00B65460" w14:paraId="45053ABD" w14:textId="77777777">
                            <w:trPr>
                              <w:trHeight w:val="240"/>
                            </w:trPr>
                            <w:tc>
                              <w:tcPr>
                                <w:tcW w:w="1140" w:type="dxa"/>
                              </w:tcPr>
                              <w:p w14:paraId="3A01EBCF" w14:textId="77777777" w:rsidR="00B65460" w:rsidRDefault="005955B3">
                                <w:r>
                                  <w:t>Datum</w:t>
                                </w:r>
                              </w:p>
                            </w:tc>
                            <w:tc>
                              <w:tcPr>
                                <w:tcW w:w="5400" w:type="dxa"/>
                              </w:tcPr>
                              <w:p w14:paraId="76C02981" w14:textId="6697A96A" w:rsidR="00B65460" w:rsidRDefault="00005E12">
                                <w:r>
                                  <w:t>29 september 2025</w:t>
                                </w:r>
                              </w:p>
                            </w:tc>
                          </w:tr>
                          <w:tr w:rsidR="00B65460" w14:paraId="0A5677E9" w14:textId="77777777">
                            <w:trPr>
                              <w:trHeight w:val="240"/>
                            </w:trPr>
                            <w:tc>
                              <w:tcPr>
                                <w:tcW w:w="1140" w:type="dxa"/>
                              </w:tcPr>
                              <w:p w14:paraId="74AB4EAE" w14:textId="77777777" w:rsidR="00B65460" w:rsidRDefault="005955B3">
                                <w:r>
                                  <w:t>Betreft</w:t>
                                </w:r>
                              </w:p>
                            </w:tc>
                            <w:tc>
                              <w:tcPr>
                                <w:tcW w:w="5400" w:type="dxa"/>
                              </w:tcPr>
                              <w:p w14:paraId="6AF66A3C" w14:textId="23F023C7" w:rsidR="00B65460" w:rsidRDefault="005955B3">
                                <w:r>
                                  <w:t xml:space="preserve">Uitstel beantwoording Kamervragen </w:t>
                                </w:r>
                                <w:bookmarkStart w:id="2" w:name="_Hlk209510852"/>
                                <w:r>
                                  <w:t>inzake de Kamerbrief ‘Gezamenlijke reactie IenW en JenV op</w:t>
                                </w:r>
                                <w:r w:rsidR="00AF75FE">
                                  <w:t xml:space="preserve"> rapport </w:t>
                                </w:r>
                                <w:r>
                                  <w:t xml:space="preserve">Handhaven in het OV’ </w:t>
                                </w:r>
                                <w:r w:rsidR="00AF75FE">
                                  <w:t>d.d. 9</w:t>
                                </w:r>
                                <w:r w:rsidR="000361D8">
                                  <w:t xml:space="preserve"> september</w:t>
                                </w:r>
                                <w:r w:rsidR="00AF75FE">
                                  <w:t xml:space="preserve"> 2025</w:t>
                                </w:r>
                                <w:bookmarkEnd w:id="2"/>
                              </w:p>
                            </w:tc>
                          </w:tr>
                          <w:tr w:rsidR="00B65460" w14:paraId="27F24F98" w14:textId="77777777">
                            <w:trPr>
                              <w:trHeight w:val="200"/>
                            </w:trPr>
                            <w:tc>
                              <w:tcPr>
                                <w:tcW w:w="1140" w:type="dxa"/>
                              </w:tcPr>
                              <w:p w14:paraId="3242DFB7" w14:textId="77777777" w:rsidR="00B65460" w:rsidRDefault="00B65460"/>
                            </w:tc>
                            <w:tc>
                              <w:tcPr>
                                <w:tcW w:w="5400" w:type="dxa"/>
                              </w:tcPr>
                              <w:p w14:paraId="4A8D408D" w14:textId="77777777" w:rsidR="00B65460" w:rsidRDefault="00B65460"/>
                            </w:tc>
                          </w:tr>
                        </w:tbl>
                        <w:p w14:paraId="15E4430D" w14:textId="77777777" w:rsidR="00216DE4" w:rsidRDefault="00216DE4"/>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D17A8B9" id="7266255e-823c-11ee-8554-0242ac120003" o:spid="_x0000_s1037" type="#_x0000_t202" style="position:absolute;margin-left:0;margin-top:267.75pt;width:323.25pt;height:98.4pt;z-index:251662848;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VR0zAEAAHADAAAOAAAAZHJzL2Uyb0RvYy54bWysU9uO0zAQfUfiHyy/t7ls0i1R0xWwWoSE&#10;AGnhA1zHbizFHmO7TcrXM3aaLoI3xItzPGMfnzkz2T1MeiBn4bwC09JinVMiDIdOmWNLv397Wm0p&#10;8YGZjg1gREsvwtOH/etXu9E2ooQehk44giTGN6NtaR+CbbLM815o5tdghcGkBKdZwK07Zp1jI7Lr&#10;ISvzfJON4DrrgAvvMfo4J+k+8UspePgipReBDC1FbSGtLq2HuGb7HWuOjtle8asM9g8qNFMGH71R&#10;PbLAyMmpv6i04g48yLDmoDOQUnGRasBqivyPap57ZkWqBc3x9maT/3+0/PP5qyOqw95VlBimsUf3&#10;5WZT1rVYbcs7vioKgaiuq1VeViXjBdqe30XjRusbvP9skSFM72BCkiXuMRj9mKTT8YuVEsxjCy43&#10;28UUCMdgVeR1eV9TwjFXlNWbzTY1Jnu5bp0PHwRoEkFLHfY12c3On3xAKXh0ORJfM/CkhiHGo8ZZ&#10;S0RhOkxzsTehB+guqB9HGHl7cD8pGXEcWup/nJgTlAwfDfodZ2cBbgGHBTDD8WpLAyUzfB/SjM1a&#10;3p4CSJVkRhHzi1dt2Nak/jqCcW5+36dTLz/K/hcAAAD//wMAUEsDBBQABgAIAAAAIQC8LYmM3wAA&#10;AAgBAAAPAAAAZHJzL2Rvd25yZXYueG1sTI9BT4NAEIXvJv6HzZh4s4tFsEWWpjF6MjGlePC4sFMg&#10;ZWeR3bb47x1PenuTN3nve/lmtoM44+R7RwruFxEIpMaZnloFH9Xr3QqED5qMHhyhgm/0sCmur3Kd&#10;GXehEs/70AoOIZ9pBV0IYyalbzq02i/ciMTewU1WBz6nVppJXzjcDnIZRam0uidu6PSIzx02x/3J&#10;Kth+UvnSf73Xu/JQ9lW1jugtPSp1ezNvn0AEnMPfM/ziMzoUzFS7ExkvBgU8JChI4iQBwXb6kLKo&#10;FTzGyxhkkcv/A4ofAAAA//8DAFBLAQItABQABgAIAAAAIQC2gziS/gAAAOEBAAATAAAAAAAAAAAA&#10;AAAAAAAAAABbQ29udGVudF9UeXBlc10ueG1sUEsBAi0AFAAGAAgAAAAhADj9If/WAAAAlAEAAAsA&#10;AAAAAAAAAAAAAAAALwEAAF9yZWxzLy5yZWxzUEsBAi0AFAAGAAgAAAAhAHGBVHTMAQAAcAMAAA4A&#10;AAAAAAAAAAAAAAAALgIAAGRycy9lMm9Eb2MueG1sUEsBAi0AFAAGAAgAAAAhALwtiYzfAAAACAEA&#10;AA8AAAAAAAAAAAAAAAAAJgQAAGRycy9kb3ducmV2LnhtbFBLBQYAAAAABAAEAPMAAAAyBQAAAAA=&#10;" filled="f" stroked="f">
              <v:textbox inset="0,0,0,0">
                <w:txbxContent>
                  <w:tbl>
                    <w:tblPr>
                      <w:tblW w:w="0" w:type="auto"/>
                      <w:tblLayout w:type="fixed"/>
                      <w:tblLook w:val="07E0" w:firstRow="1" w:lastRow="1" w:firstColumn="1" w:lastColumn="1" w:noHBand="1" w:noVBand="1"/>
                    </w:tblPr>
                    <w:tblGrid>
                      <w:gridCol w:w="1140"/>
                      <w:gridCol w:w="5400"/>
                    </w:tblGrid>
                    <w:tr w:rsidR="00B65460" w14:paraId="39FD0051" w14:textId="77777777">
                      <w:trPr>
                        <w:trHeight w:val="200"/>
                      </w:trPr>
                      <w:tc>
                        <w:tcPr>
                          <w:tcW w:w="1140" w:type="dxa"/>
                        </w:tcPr>
                        <w:p w14:paraId="43AFA262" w14:textId="77777777" w:rsidR="00B65460" w:rsidRDefault="00B65460"/>
                      </w:tc>
                      <w:tc>
                        <w:tcPr>
                          <w:tcW w:w="5400" w:type="dxa"/>
                        </w:tcPr>
                        <w:p w14:paraId="43F57101" w14:textId="77777777" w:rsidR="00B65460" w:rsidRDefault="00B65460"/>
                      </w:tc>
                    </w:tr>
                    <w:tr w:rsidR="00B65460" w14:paraId="45053ABD" w14:textId="77777777">
                      <w:trPr>
                        <w:trHeight w:val="240"/>
                      </w:trPr>
                      <w:tc>
                        <w:tcPr>
                          <w:tcW w:w="1140" w:type="dxa"/>
                        </w:tcPr>
                        <w:p w14:paraId="3A01EBCF" w14:textId="77777777" w:rsidR="00B65460" w:rsidRDefault="005955B3">
                          <w:r>
                            <w:t>Datum</w:t>
                          </w:r>
                        </w:p>
                      </w:tc>
                      <w:tc>
                        <w:tcPr>
                          <w:tcW w:w="5400" w:type="dxa"/>
                        </w:tcPr>
                        <w:p w14:paraId="76C02981" w14:textId="6697A96A" w:rsidR="00B65460" w:rsidRDefault="00005E12">
                          <w:r>
                            <w:t>29 september 2025</w:t>
                          </w:r>
                        </w:p>
                      </w:tc>
                    </w:tr>
                    <w:tr w:rsidR="00B65460" w14:paraId="0A5677E9" w14:textId="77777777">
                      <w:trPr>
                        <w:trHeight w:val="240"/>
                      </w:trPr>
                      <w:tc>
                        <w:tcPr>
                          <w:tcW w:w="1140" w:type="dxa"/>
                        </w:tcPr>
                        <w:p w14:paraId="74AB4EAE" w14:textId="77777777" w:rsidR="00B65460" w:rsidRDefault="005955B3">
                          <w:r>
                            <w:t>Betreft</w:t>
                          </w:r>
                        </w:p>
                      </w:tc>
                      <w:tc>
                        <w:tcPr>
                          <w:tcW w:w="5400" w:type="dxa"/>
                        </w:tcPr>
                        <w:p w14:paraId="6AF66A3C" w14:textId="23F023C7" w:rsidR="00B65460" w:rsidRDefault="005955B3">
                          <w:r>
                            <w:t xml:space="preserve">Uitstel beantwoording Kamervragen </w:t>
                          </w:r>
                          <w:bookmarkStart w:id="3" w:name="_Hlk209510852"/>
                          <w:r>
                            <w:t>inzake de Kamerbrief ‘Gezamenlijke reactie IenW en JenV op</w:t>
                          </w:r>
                          <w:r w:rsidR="00AF75FE">
                            <w:t xml:space="preserve"> rapport </w:t>
                          </w:r>
                          <w:r>
                            <w:t xml:space="preserve">Handhaven in het OV’ </w:t>
                          </w:r>
                          <w:r w:rsidR="00AF75FE">
                            <w:t>d.d. 9</w:t>
                          </w:r>
                          <w:r w:rsidR="000361D8">
                            <w:t xml:space="preserve"> september</w:t>
                          </w:r>
                          <w:r w:rsidR="00AF75FE">
                            <w:t xml:space="preserve"> 2025</w:t>
                          </w:r>
                          <w:bookmarkEnd w:id="3"/>
                        </w:p>
                      </w:tc>
                    </w:tr>
                    <w:tr w:rsidR="00B65460" w14:paraId="27F24F98" w14:textId="77777777">
                      <w:trPr>
                        <w:trHeight w:val="200"/>
                      </w:trPr>
                      <w:tc>
                        <w:tcPr>
                          <w:tcW w:w="1140" w:type="dxa"/>
                        </w:tcPr>
                        <w:p w14:paraId="3242DFB7" w14:textId="77777777" w:rsidR="00B65460" w:rsidRDefault="00B65460"/>
                      </w:tc>
                      <w:tc>
                        <w:tcPr>
                          <w:tcW w:w="5400" w:type="dxa"/>
                        </w:tcPr>
                        <w:p w14:paraId="4A8D408D" w14:textId="77777777" w:rsidR="00B65460" w:rsidRDefault="00B65460"/>
                      </w:tc>
                    </w:tr>
                  </w:tbl>
                  <w:p w14:paraId="15E4430D" w14:textId="77777777" w:rsidR="00216DE4" w:rsidRDefault="00216DE4"/>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0CE154E9" wp14:editId="3B831E99">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1EABA78" w14:textId="77777777" w:rsidR="00216DE4" w:rsidRDefault="00216DE4"/>
                      </w:txbxContent>
                    </wps:txbx>
                    <wps:bodyPr vert="horz" wrap="square" lIns="0" tIns="0" rIns="0" bIns="0" anchor="t" anchorCtr="0"/>
                  </wps:wsp>
                </a:graphicData>
              </a:graphic>
            </wp:anchor>
          </w:drawing>
        </mc:Choice>
        <mc:Fallback>
          <w:pict>
            <v:shape w14:anchorId="0CE154E9"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51EABA78" w14:textId="77777777" w:rsidR="00216DE4" w:rsidRDefault="00216DE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04732D"/>
    <w:multiLevelType w:val="multilevel"/>
    <w:tmpl w:val="48E6575E"/>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26B273E"/>
    <w:multiLevelType w:val="multilevel"/>
    <w:tmpl w:val="F1B49096"/>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92760DF"/>
    <w:multiLevelType w:val="multilevel"/>
    <w:tmpl w:val="3561700E"/>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1933779"/>
    <w:multiLevelType w:val="multilevel"/>
    <w:tmpl w:val="B17B5B0B"/>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05AAB2D"/>
    <w:multiLevelType w:val="multilevel"/>
    <w:tmpl w:val="A9E83EA0"/>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1F5AD42"/>
    <w:multiLevelType w:val="multilevel"/>
    <w:tmpl w:val="6DE9DD14"/>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1FCC6E9"/>
    <w:multiLevelType w:val="multilevel"/>
    <w:tmpl w:val="280204B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CA6F7216"/>
    <w:multiLevelType w:val="multilevel"/>
    <w:tmpl w:val="498701E2"/>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E4690ED"/>
    <w:multiLevelType w:val="multilevel"/>
    <w:tmpl w:val="64ADD502"/>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1FDC4BA"/>
    <w:multiLevelType w:val="multilevel"/>
    <w:tmpl w:val="58926CA0"/>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A909B2F"/>
    <w:multiLevelType w:val="multilevel"/>
    <w:tmpl w:val="65671A2F"/>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B0BEAD3"/>
    <w:multiLevelType w:val="multilevel"/>
    <w:tmpl w:val="E8B3826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 w15:restartNumberingAfterBreak="0">
    <w:nsid w:val="F5606950"/>
    <w:multiLevelType w:val="multilevel"/>
    <w:tmpl w:val="4CE5F5A6"/>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099234D"/>
    <w:multiLevelType w:val="multilevel"/>
    <w:tmpl w:val="B054439A"/>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754B21A"/>
    <w:multiLevelType w:val="multilevel"/>
    <w:tmpl w:val="9BD569F0"/>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3629843"/>
    <w:multiLevelType w:val="multilevel"/>
    <w:tmpl w:val="A73C1104"/>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8056AEB"/>
    <w:multiLevelType w:val="multilevel"/>
    <w:tmpl w:val="5D8D799A"/>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02FDFF2"/>
    <w:multiLevelType w:val="multilevel"/>
    <w:tmpl w:val="CBED2A53"/>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4F84404"/>
    <w:multiLevelType w:val="multilevel"/>
    <w:tmpl w:val="9BB70C42"/>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72CDA95"/>
    <w:multiLevelType w:val="multilevel"/>
    <w:tmpl w:val="5E4B4EB4"/>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772BA8B"/>
    <w:multiLevelType w:val="multilevel"/>
    <w:tmpl w:val="4031BF2B"/>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F724DBB"/>
    <w:multiLevelType w:val="multilevel"/>
    <w:tmpl w:val="C6E30887"/>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37AD520"/>
    <w:multiLevelType w:val="multilevel"/>
    <w:tmpl w:val="E7B1C4A4"/>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2"/>
  </w:num>
  <w:num w:numId="3">
    <w:abstractNumId w:val="19"/>
  </w:num>
  <w:num w:numId="4">
    <w:abstractNumId w:val="3"/>
  </w:num>
  <w:num w:numId="5">
    <w:abstractNumId w:val="6"/>
  </w:num>
  <w:num w:numId="6">
    <w:abstractNumId w:val="17"/>
  </w:num>
  <w:num w:numId="7">
    <w:abstractNumId w:val="22"/>
  </w:num>
  <w:num w:numId="8">
    <w:abstractNumId w:val="5"/>
  </w:num>
  <w:num w:numId="9">
    <w:abstractNumId w:val="8"/>
  </w:num>
  <w:num w:numId="10">
    <w:abstractNumId w:val="1"/>
  </w:num>
  <w:num w:numId="11">
    <w:abstractNumId w:val="20"/>
  </w:num>
  <w:num w:numId="12">
    <w:abstractNumId w:val="11"/>
  </w:num>
  <w:num w:numId="13">
    <w:abstractNumId w:val="18"/>
  </w:num>
  <w:num w:numId="14">
    <w:abstractNumId w:val="0"/>
  </w:num>
  <w:num w:numId="15">
    <w:abstractNumId w:val="10"/>
  </w:num>
  <w:num w:numId="16">
    <w:abstractNumId w:val="2"/>
  </w:num>
  <w:num w:numId="17">
    <w:abstractNumId w:val="21"/>
  </w:num>
  <w:num w:numId="18">
    <w:abstractNumId w:val="4"/>
  </w:num>
  <w:num w:numId="19">
    <w:abstractNumId w:val="14"/>
  </w:num>
  <w:num w:numId="20">
    <w:abstractNumId w:val="9"/>
  </w:num>
  <w:num w:numId="21">
    <w:abstractNumId w:val="16"/>
  </w:num>
  <w:num w:numId="22">
    <w:abstractNumId w:val="13"/>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5FE"/>
    <w:rsid w:val="00005E12"/>
    <w:rsid w:val="00033307"/>
    <w:rsid w:val="000361D8"/>
    <w:rsid w:val="00166AFF"/>
    <w:rsid w:val="001733F8"/>
    <w:rsid w:val="00175696"/>
    <w:rsid w:val="00181189"/>
    <w:rsid w:val="00216DE4"/>
    <w:rsid w:val="002E1C3F"/>
    <w:rsid w:val="0030088B"/>
    <w:rsid w:val="003A376B"/>
    <w:rsid w:val="003B326A"/>
    <w:rsid w:val="003D412D"/>
    <w:rsid w:val="00425B8A"/>
    <w:rsid w:val="0043269B"/>
    <w:rsid w:val="00474D6F"/>
    <w:rsid w:val="005955B3"/>
    <w:rsid w:val="00597ED9"/>
    <w:rsid w:val="006B410D"/>
    <w:rsid w:val="006B694D"/>
    <w:rsid w:val="006D331C"/>
    <w:rsid w:val="007576C5"/>
    <w:rsid w:val="00760F2D"/>
    <w:rsid w:val="007C0643"/>
    <w:rsid w:val="007E15E1"/>
    <w:rsid w:val="00826072"/>
    <w:rsid w:val="00873280"/>
    <w:rsid w:val="008953BA"/>
    <w:rsid w:val="0092403A"/>
    <w:rsid w:val="00952D77"/>
    <w:rsid w:val="009E12B4"/>
    <w:rsid w:val="00A44AC7"/>
    <w:rsid w:val="00A75F0C"/>
    <w:rsid w:val="00A96B49"/>
    <w:rsid w:val="00AF75FE"/>
    <w:rsid w:val="00B3277C"/>
    <w:rsid w:val="00B34830"/>
    <w:rsid w:val="00B622CD"/>
    <w:rsid w:val="00B65460"/>
    <w:rsid w:val="00BB2226"/>
    <w:rsid w:val="00BE2EB7"/>
    <w:rsid w:val="00BE5EB9"/>
    <w:rsid w:val="00C61B1D"/>
    <w:rsid w:val="00C6428C"/>
    <w:rsid w:val="00C91151"/>
    <w:rsid w:val="00DE2124"/>
    <w:rsid w:val="00E34D6B"/>
    <w:rsid w:val="00E67D37"/>
    <w:rsid w:val="00F01808"/>
    <w:rsid w:val="00FB08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D5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AF75FE"/>
    <w:pPr>
      <w:tabs>
        <w:tab w:val="center" w:pos="4536"/>
        <w:tab w:val="right" w:pos="9072"/>
      </w:tabs>
      <w:spacing w:line="240" w:lineRule="auto"/>
    </w:pPr>
  </w:style>
  <w:style w:type="character" w:customStyle="1" w:styleId="HeaderChar">
    <w:name w:val="Header Char"/>
    <w:basedOn w:val="DefaultParagraphFont"/>
    <w:link w:val="Header"/>
    <w:uiPriority w:val="99"/>
    <w:rsid w:val="00AF75FE"/>
    <w:rPr>
      <w:rFonts w:ascii="Verdana" w:hAnsi="Verdana"/>
      <w:color w:val="000000"/>
      <w:sz w:val="18"/>
      <w:szCs w:val="18"/>
    </w:rPr>
  </w:style>
  <w:style w:type="paragraph" w:styleId="Footer">
    <w:name w:val="footer"/>
    <w:basedOn w:val="Normal"/>
    <w:link w:val="FooterChar"/>
    <w:uiPriority w:val="99"/>
    <w:unhideWhenUsed/>
    <w:rsid w:val="00AF75FE"/>
    <w:pPr>
      <w:tabs>
        <w:tab w:val="center" w:pos="4536"/>
        <w:tab w:val="right" w:pos="9072"/>
      </w:tabs>
      <w:spacing w:line="240" w:lineRule="auto"/>
    </w:pPr>
  </w:style>
  <w:style w:type="character" w:customStyle="1" w:styleId="FooterChar">
    <w:name w:val="Footer Char"/>
    <w:basedOn w:val="DefaultParagraphFont"/>
    <w:link w:val="Footer"/>
    <w:uiPriority w:val="99"/>
    <w:rsid w:val="00AF75FE"/>
    <w:rPr>
      <w:rFonts w:ascii="Verdana" w:hAnsi="Verdana"/>
      <w:color w:val="000000"/>
      <w:sz w:val="18"/>
      <w:szCs w:val="18"/>
    </w:rPr>
  </w:style>
  <w:style w:type="paragraph" w:styleId="Revision">
    <w:name w:val="Revision"/>
    <w:hidden/>
    <w:uiPriority w:val="99"/>
    <w:semiHidden/>
    <w:rsid w:val="005955B3"/>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5955B3"/>
    <w:rPr>
      <w:sz w:val="16"/>
      <w:szCs w:val="16"/>
    </w:rPr>
  </w:style>
  <w:style w:type="paragraph" w:styleId="CommentText">
    <w:name w:val="annotation text"/>
    <w:basedOn w:val="Normal"/>
    <w:link w:val="CommentTextChar"/>
    <w:uiPriority w:val="99"/>
    <w:unhideWhenUsed/>
    <w:rsid w:val="005955B3"/>
    <w:pPr>
      <w:spacing w:line="240" w:lineRule="auto"/>
    </w:pPr>
    <w:rPr>
      <w:sz w:val="20"/>
      <w:szCs w:val="20"/>
    </w:rPr>
  </w:style>
  <w:style w:type="character" w:customStyle="1" w:styleId="CommentTextChar">
    <w:name w:val="Comment Text Char"/>
    <w:basedOn w:val="DefaultParagraphFont"/>
    <w:link w:val="CommentText"/>
    <w:uiPriority w:val="99"/>
    <w:rsid w:val="005955B3"/>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5955B3"/>
    <w:rPr>
      <w:b/>
      <w:bCs/>
    </w:rPr>
  </w:style>
  <w:style w:type="character" w:customStyle="1" w:styleId="CommentSubjectChar">
    <w:name w:val="Comment Subject Char"/>
    <w:basedOn w:val="CommentTextChar"/>
    <w:link w:val="CommentSubject"/>
    <w:uiPriority w:val="99"/>
    <w:semiHidden/>
    <w:rsid w:val="005955B3"/>
    <w:rPr>
      <w:rFonts w:ascii="Verdana" w:hAnsi="Verdana"/>
      <w:b/>
      <w:bCs/>
      <w:color w:val="000000"/>
    </w:rPr>
  </w:style>
  <w:style w:type="paragraph" w:styleId="FootnoteText">
    <w:name w:val="footnote text"/>
    <w:basedOn w:val="Normal"/>
    <w:link w:val="FootnoteTextChar"/>
    <w:uiPriority w:val="99"/>
    <w:semiHidden/>
    <w:unhideWhenUsed/>
    <w:rsid w:val="003A376B"/>
    <w:pPr>
      <w:spacing w:line="240" w:lineRule="auto"/>
    </w:pPr>
    <w:rPr>
      <w:sz w:val="20"/>
      <w:szCs w:val="20"/>
    </w:rPr>
  </w:style>
  <w:style w:type="character" w:customStyle="1" w:styleId="FootnoteTextChar">
    <w:name w:val="Footnote Text Char"/>
    <w:basedOn w:val="DefaultParagraphFont"/>
    <w:link w:val="FootnoteText"/>
    <w:uiPriority w:val="99"/>
    <w:semiHidden/>
    <w:rsid w:val="003A376B"/>
    <w:rPr>
      <w:rFonts w:ascii="Verdana" w:hAnsi="Verdana"/>
      <w:color w:val="000000"/>
    </w:rPr>
  </w:style>
  <w:style w:type="character" w:styleId="FootnoteReference">
    <w:name w:val="footnote reference"/>
    <w:basedOn w:val="DefaultParagraphFont"/>
    <w:uiPriority w:val="99"/>
    <w:semiHidden/>
    <w:unhideWhenUsed/>
    <w:rsid w:val="003A37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168523">
      <w:bodyDiv w:val="1"/>
      <w:marLeft w:val="0"/>
      <w:marRight w:val="0"/>
      <w:marTop w:val="0"/>
      <w:marBottom w:val="0"/>
      <w:divBdr>
        <w:top w:val="none" w:sz="0" w:space="0" w:color="auto"/>
        <w:left w:val="none" w:sz="0" w:space="0" w:color="auto"/>
        <w:bottom w:val="none" w:sz="0" w:space="0" w:color="auto"/>
        <w:right w:val="none" w:sz="0" w:space="0" w:color="auto"/>
      </w:divBdr>
    </w:div>
    <w:div w:id="992834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112</ap:Words>
  <ap:Characters>643</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Brief aan Parlement - Uitstel beantwoording Kamervragen inzake de Kamerbrief ‘Gezamenlijke reactie IenW en JenV op rapport Handhaven in het OV’</vt:lpstr>
    </vt:vector>
  </ap:TitlesOfParts>
  <ap:LinksUpToDate>false</ap:LinksUpToDate>
  <ap:CharactersWithSpaces>754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2025-09-29T08:46:00.0000000Z</dcterms:created>
  <dcterms:modified xsi:type="dcterms:W3CDTF">2025-09-29T08:46:00.0000000Z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Uitstel beantwoording Kamervragen inzake de Kamerbrief ‘Gezamenlijke reactie IenW en JenV op rapport Handhaven in het OV’ </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MSc R. Idrissou</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