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C36B87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9AB888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A294E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22A01C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A5035B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2EF537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921324" w14:textId="77777777"/>
        </w:tc>
      </w:tr>
      <w:tr w:rsidR="00997775" w14:paraId="3B8F4F7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62DB9A" w14:textId="77777777"/>
        </w:tc>
      </w:tr>
      <w:tr w:rsidR="00997775" w14:paraId="13C928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E7EAF0" w14:textId="77777777"/>
        </w:tc>
        <w:tc>
          <w:tcPr>
            <w:tcW w:w="7654" w:type="dxa"/>
            <w:gridSpan w:val="2"/>
          </w:tcPr>
          <w:p w:rsidR="00997775" w:rsidRDefault="00997775" w14:paraId="732CABD6" w14:textId="77777777"/>
        </w:tc>
      </w:tr>
      <w:tr w:rsidR="00997775" w14:paraId="20E2D4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5D22E9" w14:paraId="273113A1" w14:textId="6BBF56BA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Pr="005D22E9" w:rsidR="00997775" w:rsidP="00A07C71" w:rsidRDefault="005D22E9" w14:paraId="20CAD890" w14:textId="3AD0D7E1">
            <w:pPr>
              <w:rPr>
                <w:rFonts w:ascii="Times New Roman(W1)" w:hAnsi="Times New Roman(W1)" w:cs="Arial"/>
                <w:b/>
                <w:bCs/>
              </w:rPr>
            </w:pPr>
            <w:r w:rsidRPr="005D22E9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997775" w14:paraId="339CA2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F8169F" w14:textId="77777777"/>
        </w:tc>
        <w:tc>
          <w:tcPr>
            <w:tcW w:w="7654" w:type="dxa"/>
            <w:gridSpan w:val="2"/>
          </w:tcPr>
          <w:p w:rsidR="00997775" w:rsidRDefault="00997775" w14:paraId="20889A85" w14:textId="77777777"/>
        </w:tc>
      </w:tr>
      <w:tr w:rsidR="00997775" w14:paraId="75F38D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03ABB8" w14:textId="77777777"/>
        </w:tc>
        <w:tc>
          <w:tcPr>
            <w:tcW w:w="7654" w:type="dxa"/>
            <w:gridSpan w:val="2"/>
          </w:tcPr>
          <w:p w:rsidR="00997775" w:rsidRDefault="00997775" w14:paraId="76DF7760" w14:textId="77777777"/>
        </w:tc>
      </w:tr>
      <w:tr w:rsidR="00997775" w14:paraId="3D6E0E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8053FC" w14:textId="0BCA8A0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D22E9">
              <w:rPr>
                <w:b/>
              </w:rPr>
              <w:t>1348</w:t>
            </w:r>
          </w:p>
        </w:tc>
        <w:tc>
          <w:tcPr>
            <w:tcW w:w="7654" w:type="dxa"/>
            <w:gridSpan w:val="2"/>
          </w:tcPr>
          <w:p w:rsidR="00997775" w:rsidRDefault="00997775" w14:paraId="2522A704" w14:textId="702B313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D22E9">
              <w:rPr>
                <w:b/>
              </w:rPr>
              <w:t>DE LEDEN BECKERMAN EN BUSHOFF</w:t>
            </w:r>
          </w:p>
        </w:tc>
      </w:tr>
      <w:tr w:rsidR="00997775" w14:paraId="4E50AF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28B077" w14:textId="77777777"/>
        </w:tc>
        <w:tc>
          <w:tcPr>
            <w:tcW w:w="7654" w:type="dxa"/>
            <w:gridSpan w:val="2"/>
          </w:tcPr>
          <w:p w:rsidR="00997775" w:rsidP="00280D6A" w:rsidRDefault="00997775" w14:paraId="2E069A0D" w14:textId="6B40C233">
            <w:r>
              <w:t>Voorgesteld</w:t>
            </w:r>
            <w:r w:rsidR="00280D6A">
              <w:t xml:space="preserve"> </w:t>
            </w:r>
            <w:r w:rsidR="005D22E9">
              <w:t>11 december 2025</w:t>
            </w:r>
          </w:p>
        </w:tc>
      </w:tr>
      <w:tr w:rsidR="00997775" w14:paraId="3CE40C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780556" w14:textId="77777777"/>
        </w:tc>
        <w:tc>
          <w:tcPr>
            <w:tcW w:w="7654" w:type="dxa"/>
            <w:gridSpan w:val="2"/>
          </w:tcPr>
          <w:p w:rsidR="00997775" w:rsidRDefault="00997775" w14:paraId="7F71695D" w14:textId="77777777"/>
        </w:tc>
      </w:tr>
      <w:tr w:rsidR="00997775" w14:paraId="717786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C6EDF1" w14:textId="77777777"/>
        </w:tc>
        <w:tc>
          <w:tcPr>
            <w:tcW w:w="7654" w:type="dxa"/>
            <w:gridSpan w:val="2"/>
          </w:tcPr>
          <w:p w:rsidR="00997775" w:rsidRDefault="00997775" w14:paraId="51A2E6A7" w14:textId="77777777">
            <w:r>
              <w:t>De Kamer,</w:t>
            </w:r>
          </w:p>
        </w:tc>
      </w:tr>
      <w:tr w:rsidR="00997775" w14:paraId="149853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5DDA4B" w14:textId="77777777"/>
        </w:tc>
        <w:tc>
          <w:tcPr>
            <w:tcW w:w="7654" w:type="dxa"/>
            <w:gridSpan w:val="2"/>
          </w:tcPr>
          <w:p w:rsidR="00997775" w:rsidRDefault="00997775" w14:paraId="588C2C9C" w14:textId="77777777"/>
        </w:tc>
      </w:tr>
      <w:tr w:rsidR="00997775" w14:paraId="434423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D3FEB2" w14:textId="77777777"/>
        </w:tc>
        <w:tc>
          <w:tcPr>
            <w:tcW w:w="7654" w:type="dxa"/>
            <w:gridSpan w:val="2"/>
          </w:tcPr>
          <w:p w:rsidR="00997775" w:rsidRDefault="00997775" w14:paraId="09DECBFB" w14:textId="77777777">
            <w:r>
              <w:t>gehoord de beraadslaging,</w:t>
            </w:r>
          </w:p>
        </w:tc>
      </w:tr>
      <w:tr w:rsidR="00997775" w14:paraId="0DBB47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1075ED" w14:textId="77777777"/>
        </w:tc>
        <w:tc>
          <w:tcPr>
            <w:tcW w:w="7654" w:type="dxa"/>
            <w:gridSpan w:val="2"/>
          </w:tcPr>
          <w:p w:rsidR="00997775" w:rsidRDefault="00997775" w14:paraId="1A88D0B4" w14:textId="77777777"/>
        </w:tc>
      </w:tr>
      <w:tr w:rsidR="00997775" w14:paraId="466508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B03015" w14:textId="77777777"/>
        </w:tc>
        <w:tc>
          <w:tcPr>
            <w:tcW w:w="7654" w:type="dxa"/>
            <w:gridSpan w:val="2"/>
          </w:tcPr>
          <w:p w:rsidR="005D22E9" w:rsidP="005D22E9" w:rsidRDefault="005D22E9" w14:paraId="30F72C78" w14:textId="77777777">
            <w:r>
              <w:t xml:space="preserve">constaterende dat er op de begroting van Binnenlandse Zaken en Koninkrijksrelaties een </w:t>
            </w:r>
            <w:proofErr w:type="spellStart"/>
            <w:r>
              <w:t>onderuitputting</w:t>
            </w:r>
            <w:proofErr w:type="spellEnd"/>
            <w:r>
              <w:t xml:space="preserve"> van 421 miljoen staat voor het Groningendossier;</w:t>
            </w:r>
          </w:p>
          <w:p w:rsidR="005D22E9" w:rsidP="005D22E9" w:rsidRDefault="005D22E9" w14:paraId="2F606913" w14:textId="77777777"/>
          <w:p w:rsidR="005D22E9" w:rsidP="005D22E9" w:rsidRDefault="005D22E9" w14:paraId="1571C346" w14:textId="77777777">
            <w:r>
              <w:t>overwegende dat een deur-tot-deuraanpak de bureaucratie, die de uitvoering van de hersteloperatie belemmert, aanzienlijk kan verminderen en aansluit bij de aanbevelingen van de commissie-Van Geel;</w:t>
            </w:r>
          </w:p>
          <w:p w:rsidR="005D22E9" w:rsidP="005D22E9" w:rsidRDefault="005D22E9" w14:paraId="7B7D85D2" w14:textId="77777777"/>
          <w:p w:rsidR="005D22E9" w:rsidP="005D22E9" w:rsidRDefault="005D22E9" w14:paraId="485D1970" w14:textId="77777777">
            <w:r>
              <w:t>verzoekt de regering de bureaucratie in de hersteloperatie in Groningen te verminderen door toepassing van een deur-tot-deuraanpak,</w:t>
            </w:r>
          </w:p>
          <w:p w:rsidR="005D22E9" w:rsidP="005D22E9" w:rsidRDefault="005D22E9" w14:paraId="7062921B" w14:textId="77777777"/>
          <w:p w:rsidR="005D22E9" w:rsidP="005D22E9" w:rsidRDefault="005D22E9" w14:paraId="36A5C2B1" w14:textId="77777777">
            <w:r>
              <w:t>en gaat over tot de orde van de dag.</w:t>
            </w:r>
          </w:p>
          <w:p w:rsidR="005D22E9" w:rsidP="005D22E9" w:rsidRDefault="005D22E9" w14:paraId="679FF525" w14:textId="77777777"/>
          <w:p w:rsidR="005D22E9" w:rsidP="005D22E9" w:rsidRDefault="005D22E9" w14:paraId="49B580F4" w14:textId="77777777">
            <w:r>
              <w:t>Beckerman</w:t>
            </w:r>
          </w:p>
          <w:p w:rsidR="00997775" w:rsidP="005D22E9" w:rsidRDefault="005D22E9" w14:paraId="56318FC3" w14:textId="5320F3EB">
            <w:r>
              <w:t>Bushoff</w:t>
            </w:r>
          </w:p>
        </w:tc>
      </w:tr>
    </w:tbl>
    <w:p w:rsidR="00997775" w:rsidRDefault="00997775" w14:paraId="2D04F0F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46BA7" w14:textId="77777777" w:rsidR="005D22E9" w:rsidRDefault="005D22E9">
      <w:pPr>
        <w:spacing w:line="20" w:lineRule="exact"/>
      </w:pPr>
    </w:p>
  </w:endnote>
  <w:endnote w:type="continuationSeparator" w:id="0">
    <w:p w14:paraId="247EDAE2" w14:textId="77777777" w:rsidR="005D22E9" w:rsidRDefault="005D22E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A160B50" w14:textId="77777777" w:rsidR="005D22E9" w:rsidRDefault="005D22E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42FB3" w14:textId="77777777" w:rsidR="005D22E9" w:rsidRDefault="005D22E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7FED9D" w14:textId="77777777" w:rsidR="005D22E9" w:rsidRDefault="005D2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E9"/>
    <w:rsid w:val="00133FCE"/>
    <w:rsid w:val="001E482C"/>
    <w:rsid w:val="001E4877"/>
    <w:rsid w:val="0021105A"/>
    <w:rsid w:val="00280D6A"/>
    <w:rsid w:val="00281583"/>
    <w:rsid w:val="002B78E9"/>
    <w:rsid w:val="002C5406"/>
    <w:rsid w:val="00330D60"/>
    <w:rsid w:val="00345A5C"/>
    <w:rsid w:val="003F71A1"/>
    <w:rsid w:val="00476415"/>
    <w:rsid w:val="00546F8D"/>
    <w:rsid w:val="00560113"/>
    <w:rsid w:val="005D22E9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72EF9"/>
  <w15:docId w15:val="{9BCCC1FF-ED77-4108-A37A-AA5BE63D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2025-12-12T10:32:00.0000000Z</dcterms:created>
  <dcterms:modified xsi:type="dcterms:W3CDTF">2025-12-12T10:36:00.0000000Z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