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4A347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5EE7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F0F9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48B3A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F733C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062B12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44CAF6" w14:textId="77777777"/>
        </w:tc>
      </w:tr>
      <w:tr w:rsidR="00997775" w14:paraId="5CE47B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8C32D" w14:textId="77777777"/>
        </w:tc>
      </w:tr>
      <w:tr w:rsidR="00997775" w14:paraId="360A7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5DFFF" w14:textId="77777777"/>
        </w:tc>
        <w:tc>
          <w:tcPr>
            <w:tcW w:w="7654" w:type="dxa"/>
            <w:gridSpan w:val="2"/>
          </w:tcPr>
          <w:p w:rsidR="00997775" w:rsidRDefault="00997775" w14:paraId="791F04DD" w14:textId="77777777"/>
        </w:tc>
      </w:tr>
      <w:tr w:rsidR="00997775" w14:paraId="018BA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750EA" w14:paraId="4AFF410F" w14:textId="0F6CCBAD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Pr="00C750EA" w:rsidR="00997775" w:rsidP="00A07C71" w:rsidRDefault="00C750EA" w14:paraId="3D6FB551" w14:textId="3A4DBD0E">
            <w:pPr>
              <w:rPr>
                <w:b/>
                <w:bCs/>
              </w:rPr>
            </w:pPr>
            <w:r w:rsidRPr="00C750EA">
              <w:rPr>
                <w:b/>
                <w:bCs/>
              </w:rPr>
              <w:t>Problematiek rondom stikstof en PFAS</w:t>
            </w:r>
          </w:p>
        </w:tc>
      </w:tr>
      <w:tr w:rsidR="00997775" w14:paraId="42F50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1EE65" w14:textId="77777777"/>
        </w:tc>
        <w:tc>
          <w:tcPr>
            <w:tcW w:w="7654" w:type="dxa"/>
            <w:gridSpan w:val="2"/>
          </w:tcPr>
          <w:p w:rsidR="00997775" w:rsidRDefault="00997775" w14:paraId="5BE38869" w14:textId="77777777"/>
        </w:tc>
      </w:tr>
      <w:tr w:rsidR="00997775" w14:paraId="052B1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875F1" w14:textId="77777777"/>
        </w:tc>
        <w:tc>
          <w:tcPr>
            <w:tcW w:w="7654" w:type="dxa"/>
            <w:gridSpan w:val="2"/>
          </w:tcPr>
          <w:p w:rsidR="00997775" w:rsidRDefault="00997775" w14:paraId="44517CBC" w14:textId="77777777"/>
        </w:tc>
      </w:tr>
      <w:tr w:rsidR="00997775" w14:paraId="4D389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DE50C" w14:textId="19E8B34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E580B">
              <w:rPr>
                <w:b/>
              </w:rPr>
              <w:t>439</w:t>
            </w:r>
          </w:p>
        </w:tc>
        <w:tc>
          <w:tcPr>
            <w:tcW w:w="7654" w:type="dxa"/>
            <w:gridSpan w:val="2"/>
          </w:tcPr>
          <w:p w:rsidR="00997775" w:rsidRDefault="00997775" w14:paraId="7B88E14F" w14:textId="2C2272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E580B">
              <w:rPr>
                <w:b/>
              </w:rPr>
              <w:t>HET LID GOUDZWAARD</w:t>
            </w:r>
          </w:p>
        </w:tc>
      </w:tr>
      <w:tr w:rsidR="00997775" w14:paraId="3E998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5023C" w14:textId="77777777"/>
        </w:tc>
        <w:tc>
          <w:tcPr>
            <w:tcW w:w="7654" w:type="dxa"/>
            <w:gridSpan w:val="2"/>
          </w:tcPr>
          <w:p w:rsidR="00997775" w:rsidP="00280D6A" w:rsidRDefault="00997775" w14:paraId="284372D8" w14:textId="765D5BE8">
            <w:r>
              <w:t>Voorgesteld</w:t>
            </w:r>
            <w:r w:rsidR="00280D6A">
              <w:t xml:space="preserve"> </w:t>
            </w:r>
            <w:r w:rsidR="00C750EA">
              <w:t>17 maart 2026</w:t>
            </w:r>
          </w:p>
        </w:tc>
      </w:tr>
      <w:tr w:rsidR="00997775" w14:paraId="58BD0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83BCB" w14:textId="77777777"/>
        </w:tc>
        <w:tc>
          <w:tcPr>
            <w:tcW w:w="7654" w:type="dxa"/>
            <w:gridSpan w:val="2"/>
          </w:tcPr>
          <w:p w:rsidR="00997775" w:rsidRDefault="00997775" w14:paraId="4B1AA872" w14:textId="77777777"/>
        </w:tc>
      </w:tr>
      <w:tr w:rsidR="00997775" w14:paraId="6BC1C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A125C" w14:textId="77777777"/>
        </w:tc>
        <w:tc>
          <w:tcPr>
            <w:tcW w:w="7654" w:type="dxa"/>
            <w:gridSpan w:val="2"/>
          </w:tcPr>
          <w:p w:rsidR="00997775" w:rsidRDefault="00997775" w14:paraId="741F31AE" w14:textId="77777777">
            <w:r>
              <w:t>De Kamer,</w:t>
            </w:r>
          </w:p>
        </w:tc>
      </w:tr>
      <w:tr w:rsidR="00997775" w14:paraId="00392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0F51B" w14:textId="77777777"/>
        </w:tc>
        <w:tc>
          <w:tcPr>
            <w:tcW w:w="7654" w:type="dxa"/>
            <w:gridSpan w:val="2"/>
          </w:tcPr>
          <w:p w:rsidR="00997775" w:rsidRDefault="00997775" w14:paraId="2AF7D1D2" w14:textId="77777777"/>
        </w:tc>
      </w:tr>
      <w:tr w:rsidR="00997775" w14:paraId="779A9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4359B" w14:textId="77777777"/>
        </w:tc>
        <w:tc>
          <w:tcPr>
            <w:tcW w:w="7654" w:type="dxa"/>
            <w:gridSpan w:val="2"/>
          </w:tcPr>
          <w:p w:rsidR="00997775" w:rsidRDefault="00997775" w14:paraId="2729547A" w14:textId="77777777">
            <w:r>
              <w:t>gehoord de beraadslaging,</w:t>
            </w:r>
          </w:p>
        </w:tc>
      </w:tr>
      <w:tr w:rsidR="00997775" w14:paraId="3FA9B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DA3DE" w14:textId="77777777"/>
        </w:tc>
        <w:tc>
          <w:tcPr>
            <w:tcW w:w="7654" w:type="dxa"/>
            <w:gridSpan w:val="2"/>
          </w:tcPr>
          <w:p w:rsidR="00997775" w:rsidRDefault="00997775" w14:paraId="71F42E86" w14:textId="77777777"/>
        </w:tc>
      </w:tr>
      <w:tr w:rsidR="00997775" w14:paraId="5B6D5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04EC42" w14:textId="77777777"/>
        </w:tc>
        <w:tc>
          <w:tcPr>
            <w:tcW w:w="7654" w:type="dxa"/>
            <w:gridSpan w:val="2"/>
          </w:tcPr>
          <w:p w:rsidR="00C750EA" w:rsidP="00C750EA" w:rsidRDefault="00C750EA" w14:paraId="6EBEFBAB" w14:textId="77777777">
            <w:r>
              <w:t>constaterende dat RENURE volgens het kabinet kan bijdragen aan het verlichten van de druk op de mestmarkt;</w:t>
            </w:r>
          </w:p>
          <w:p w:rsidR="00AE580B" w:rsidP="00C750EA" w:rsidRDefault="00AE580B" w14:paraId="664F0216" w14:textId="77777777"/>
          <w:p w:rsidR="00C750EA" w:rsidP="00C750EA" w:rsidRDefault="00C750EA" w14:paraId="2FC9B447" w14:textId="77777777">
            <w:r>
              <w:t>constaterende dat in de praktijk vergunningverlening kan vertragen door verschillen in uitvoering en beoordeling tussen decentrale overheden;</w:t>
            </w:r>
          </w:p>
          <w:p w:rsidR="00AE580B" w:rsidP="00C750EA" w:rsidRDefault="00AE580B" w14:paraId="42C4DFE6" w14:textId="77777777"/>
          <w:p w:rsidR="00C750EA" w:rsidP="00C750EA" w:rsidRDefault="00C750EA" w14:paraId="6815C3A9" w14:textId="77777777">
            <w:r>
              <w:t>overwegende dat RENURE bijdraagt aan het sluiten van nutriëntenkringlopen, doordat nutriënten uit mest opnieuw als meststof worden ingezet;</w:t>
            </w:r>
          </w:p>
          <w:p w:rsidR="00AE580B" w:rsidP="00C750EA" w:rsidRDefault="00AE580B" w14:paraId="00718D5C" w14:textId="77777777"/>
          <w:p w:rsidR="00C750EA" w:rsidP="00C750EA" w:rsidRDefault="00C750EA" w14:paraId="26000941" w14:textId="77777777">
            <w:r>
              <w:t>overwegende dat vergunningverlening een noodzakelijke stap is richting het reduceren van stikstofemissies en dat uniformiteit en duidelijkheid in vergunningverlening kunnen bijdragen aan snellere realisatie van installaties;</w:t>
            </w:r>
          </w:p>
          <w:p w:rsidR="00AE580B" w:rsidP="00C750EA" w:rsidRDefault="00AE580B" w14:paraId="298F50FC" w14:textId="77777777"/>
          <w:p w:rsidR="00C750EA" w:rsidP="00C750EA" w:rsidRDefault="00C750EA" w14:paraId="6A6FDACD" w14:textId="77777777">
            <w:r>
              <w:t>verzoekt de regering in overleg te treden met provincies en gemeentes over het beoordelingskader, eventuele knelpunten te identificeren, en de Kamer hierover voor de zomer te informeren,</w:t>
            </w:r>
          </w:p>
          <w:p w:rsidR="00AE580B" w:rsidP="00C750EA" w:rsidRDefault="00AE580B" w14:paraId="1C8E213B" w14:textId="77777777"/>
          <w:p w:rsidR="00C750EA" w:rsidP="00C750EA" w:rsidRDefault="00C750EA" w14:paraId="6029E2A8" w14:textId="77777777">
            <w:r>
              <w:t>en gaat over tot de orde van de dag.</w:t>
            </w:r>
          </w:p>
          <w:p w:rsidR="00AE580B" w:rsidP="00C750EA" w:rsidRDefault="00AE580B" w14:paraId="1DCFC32E" w14:textId="77777777"/>
          <w:p w:rsidR="00997775" w:rsidP="00C750EA" w:rsidRDefault="00C750EA" w14:paraId="13E88CC7" w14:textId="4C2840B8">
            <w:r>
              <w:t>Goudzwaard</w:t>
            </w:r>
          </w:p>
        </w:tc>
      </w:tr>
    </w:tbl>
    <w:p w:rsidR="00997775" w:rsidRDefault="00997775" w14:paraId="0CD125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9388" w14:textId="77777777" w:rsidR="00C750EA" w:rsidRDefault="00C750EA">
      <w:pPr>
        <w:spacing w:line="20" w:lineRule="exact"/>
      </w:pPr>
    </w:p>
  </w:endnote>
  <w:endnote w:type="continuationSeparator" w:id="0">
    <w:p w14:paraId="2054A569" w14:textId="77777777" w:rsidR="00C750EA" w:rsidRDefault="00C750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97B321" w14:textId="77777777" w:rsidR="00C750EA" w:rsidRDefault="00C750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B1AF" w14:textId="77777777" w:rsidR="00C750EA" w:rsidRDefault="00C750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97A4BB" w14:textId="77777777" w:rsidR="00C750EA" w:rsidRDefault="00C7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EA"/>
    <w:rsid w:val="00133FCE"/>
    <w:rsid w:val="00134BC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E580B"/>
    <w:rsid w:val="00B511EE"/>
    <w:rsid w:val="00B74E9D"/>
    <w:rsid w:val="00BF5690"/>
    <w:rsid w:val="00C750E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1D6CF"/>
  <w15:docId w15:val="{A4F3C863-451D-4CDC-92F1-23ADF45A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2026-03-18T08:25:00.0000000Z</dcterms:created>
  <dcterms:modified xsi:type="dcterms:W3CDTF">2026-03-18T08:49:00.0000000Z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