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311BF" w14:paraId="185D5536" w14:textId="77777777">
        <w:tc>
          <w:tcPr>
            <w:tcW w:w="6733" w:type="dxa"/>
            <w:gridSpan w:val="2"/>
            <w:tcBorders>
              <w:top w:val="nil"/>
              <w:left w:val="nil"/>
              <w:bottom w:val="nil"/>
              <w:right w:val="nil"/>
            </w:tcBorders>
            <w:vAlign w:val="center"/>
          </w:tcPr>
          <w:p w:rsidR="00997775" w:rsidP="00710A7A" w:rsidRDefault="00997775" w14:paraId="09CC2D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E8DC6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311BF" w14:paraId="7AD7714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9AA5CC" w14:textId="77777777">
            <w:r w:rsidRPr="008B0CC5">
              <w:t xml:space="preserve">Vergaderjaar </w:t>
            </w:r>
            <w:r w:rsidR="00AC6B87">
              <w:t>202</w:t>
            </w:r>
            <w:r w:rsidR="00684DFF">
              <w:t>5</w:t>
            </w:r>
            <w:r w:rsidR="00AC6B87">
              <w:t>-202</w:t>
            </w:r>
            <w:r w:rsidR="00684DFF">
              <w:t>6</w:t>
            </w:r>
          </w:p>
        </w:tc>
      </w:tr>
      <w:tr w:rsidR="00997775" w:rsidTr="00D311BF" w14:paraId="1D63071D" w14:textId="77777777">
        <w:trPr>
          <w:cantSplit/>
        </w:trPr>
        <w:tc>
          <w:tcPr>
            <w:tcW w:w="10985" w:type="dxa"/>
            <w:gridSpan w:val="3"/>
            <w:tcBorders>
              <w:top w:val="nil"/>
              <w:left w:val="nil"/>
              <w:bottom w:val="nil"/>
              <w:right w:val="nil"/>
            </w:tcBorders>
          </w:tcPr>
          <w:p w:rsidR="00997775" w:rsidRDefault="00997775" w14:paraId="3620A4E7" w14:textId="77777777"/>
        </w:tc>
      </w:tr>
      <w:tr w:rsidR="00997775" w:rsidTr="00D311BF" w14:paraId="62F75CF9" w14:textId="77777777">
        <w:trPr>
          <w:cantSplit/>
        </w:trPr>
        <w:tc>
          <w:tcPr>
            <w:tcW w:w="10985" w:type="dxa"/>
            <w:gridSpan w:val="3"/>
            <w:tcBorders>
              <w:top w:val="nil"/>
              <w:left w:val="nil"/>
              <w:bottom w:val="single" w:color="auto" w:sz="4" w:space="0"/>
              <w:right w:val="nil"/>
            </w:tcBorders>
          </w:tcPr>
          <w:p w:rsidR="00997775" w:rsidRDefault="00997775" w14:paraId="7B14AB2A" w14:textId="77777777"/>
        </w:tc>
      </w:tr>
      <w:tr w:rsidR="00997775" w:rsidTr="00D311BF" w14:paraId="740E85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B699E4" w14:textId="77777777"/>
        </w:tc>
        <w:tc>
          <w:tcPr>
            <w:tcW w:w="7654" w:type="dxa"/>
            <w:gridSpan w:val="2"/>
          </w:tcPr>
          <w:p w:rsidR="00997775" w:rsidRDefault="00997775" w14:paraId="663AAD12" w14:textId="77777777"/>
        </w:tc>
      </w:tr>
      <w:tr w:rsidR="00D311BF" w:rsidTr="00D311BF" w14:paraId="71997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1BF" w:rsidP="00D311BF" w:rsidRDefault="00D311BF" w14:paraId="6C1C94D1" w14:textId="41AF008B">
            <w:pPr>
              <w:rPr>
                <w:b/>
              </w:rPr>
            </w:pPr>
            <w:r>
              <w:rPr>
                <w:b/>
              </w:rPr>
              <w:t>29 435</w:t>
            </w:r>
          </w:p>
        </w:tc>
        <w:tc>
          <w:tcPr>
            <w:tcW w:w="7654" w:type="dxa"/>
            <w:gridSpan w:val="2"/>
          </w:tcPr>
          <w:p w:rsidR="00D311BF" w:rsidP="00D311BF" w:rsidRDefault="00D311BF" w14:paraId="1F85F875" w14:textId="3A65F85D">
            <w:pPr>
              <w:rPr>
                <w:b/>
              </w:rPr>
            </w:pPr>
            <w:r w:rsidRPr="009B1657">
              <w:rPr>
                <w:b/>
                <w:bCs/>
              </w:rPr>
              <w:t xml:space="preserve">Nota Ruimte </w:t>
            </w:r>
          </w:p>
        </w:tc>
      </w:tr>
      <w:tr w:rsidR="00D311BF" w:rsidTr="00D311BF" w14:paraId="7ED89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1BF" w:rsidP="00D311BF" w:rsidRDefault="00D311BF" w14:paraId="27285CF4" w14:textId="77777777"/>
        </w:tc>
        <w:tc>
          <w:tcPr>
            <w:tcW w:w="7654" w:type="dxa"/>
            <w:gridSpan w:val="2"/>
          </w:tcPr>
          <w:p w:rsidR="00D311BF" w:rsidP="00D311BF" w:rsidRDefault="00D311BF" w14:paraId="5282CBFD" w14:textId="77777777"/>
        </w:tc>
      </w:tr>
      <w:tr w:rsidR="00D311BF" w:rsidTr="00D311BF" w14:paraId="165DF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1BF" w:rsidP="00D311BF" w:rsidRDefault="00D311BF" w14:paraId="552AD9C1" w14:textId="77777777"/>
        </w:tc>
        <w:tc>
          <w:tcPr>
            <w:tcW w:w="7654" w:type="dxa"/>
            <w:gridSpan w:val="2"/>
          </w:tcPr>
          <w:p w:rsidR="00D311BF" w:rsidP="00D311BF" w:rsidRDefault="00D311BF" w14:paraId="67F0A7B0" w14:textId="77777777"/>
        </w:tc>
      </w:tr>
      <w:tr w:rsidR="00D311BF" w:rsidTr="00D311BF" w14:paraId="696A0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1BF" w:rsidP="00D311BF" w:rsidRDefault="00D311BF" w14:paraId="2EF2ABDE" w14:textId="10906555">
            <w:pPr>
              <w:rPr>
                <w:b/>
              </w:rPr>
            </w:pPr>
            <w:r>
              <w:rPr>
                <w:b/>
              </w:rPr>
              <w:t xml:space="preserve">Nr. </w:t>
            </w:r>
            <w:r w:rsidR="000748B9">
              <w:rPr>
                <w:b/>
              </w:rPr>
              <w:t>275</w:t>
            </w:r>
          </w:p>
        </w:tc>
        <w:tc>
          <w:tcPr>
            <w:tcW w:w="7654" w:type="dxa"/>
            <w:gridSpan w:val="2"/>
          </w:tcPr>
          <w:p w:rsidR="00D311BF" w:rsidP="00D311BF" w:rsidRDefault="00D311BF" w14:paraId="2EB824D6" w14:textId="1038D2EC">
            <w:pPr>
              <w:rPr>
                <w:b/>
              </w:rPr>
            </w:pPr>
            <w:r>
              <w:rPr>
                <w:b/>
              </w:rPr>
              <w:t xml:space="preserve">MOTIE VAN </w:t>
            </w:r>
            <w:r w:rsidR="000748B9">
              <w:rPr>
                <w:b/>
              </w:rPr>
              <w:t xml:space="preserve">DE LEDEN VAN ASTEN EN </w:t>
            </w:r>
            <w:r w:rsidRPr="000748B9" w:rsidR="000748B9">
              <w:rPr>
                <w:b/>
                <w:bCs/>
              </w:rPr>
              <w:t>KOSTIĆ</w:t>
            </w:r>
          </w:p>
        </w:tc>
      </w:tr>
      <w:tr w:rsidR="00D311BF" w:rsidTr="00D311BF" w14:paraId="06E704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1BF" w:rsidP="00D311BF" w:rsidRDefault="00D311BF" w14:paraId="22A706FE" w14:textId="77777777"/>
        </w:tc>
        <w:tc>
          <w:tcPr>
            <w:tcW w:w="7654" w:type="dxa"/>
            <w:gridSpan w:val="2"/>
          </w:tcPr>
          <w:p w:rsidR="00D311BF" w:rsidP="00D311BF" w:rsidRDefault="00D311BF" w14:paraId="7CC40454" w14:textId="7995EAAC">
            <w:r>
              <w:t>Voorgesteld tijdens het notaoverleg van 30 maart 2026</w:t>
            </w:r>
          </w:p>
        </w:tc>
      </w:tr>
      <w:tr w:rsidR="00D311BF" w:rsidTr="00D311BF" w14:paraId="32EE6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1BF" w:rsidP="00D311BF" w:rsidRDefault="00D311BF" w14:paraId="679EB1A8" w14:textId="77777777"/>
        </w:tc>
        <w:tc>
          <w:tcPr>
            <w:tcW w:w="7654" w:type="dxa"/>
            <w:gridSpan w:val="2"/>
          </w:tcPr>
          <w:p w:rsidR="00D311BF" w:rsidP="00D311BF" w:rsidRDefault="00D311BF" w14:paraId="4E126661" w14:textId="77777777"/>
        </w:tc>
      </w:tr>
      <w:tr w:rsidR="00D311BF" w:rsidTr="00D311BF" w14:paraId="75994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1BF" w:rsidP="00D311BF" w:rsidRDefault="00D311BF" w14:paraId="7E7534F4" w14:textId="77777777"/>
        </w:tc>
        <w:tc>
          <w:tcPr>
            <w:tcW w:w="7654" w:type="dxa"/>
            <w:gridSpan w:val="2"/>
          </w:tcPr>
          <w:p w:rsidR="00D311BF" w:rsidP="00D311BF" w:rsidRDefault="00D311BF" w14:paraId="717D7909" w14:textId="74AD52F5">
            <w:r>
              <w:t>De Kamer,</w:t>
            </w:r>
          </w:p>
        </w:tc>
      </w:tr>
      <w:tr w:rsidR="00D311BF" w:rsidTr="00D311BF" w14:paraId="6D885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1BF" w:rsidP="00D311BF" w:rsidRDefault="00D311BF" w14:paraId="152ACC4B" w14:textId="77777777"/>
        </w:tc>
        <w:tc>
          <w:tcPr>
            <w:tcW w:w="7654" w:type="dxa"/>
            <w:gridSpan w:val="2"/>
          </w:tcPr>
          <w:p w:rsidR="00D311BF" w:rsidP="00D311BF" w:rsidRDefault="00D311BF" w14:paraId="25EC1903" w14:textId="77777777"/>
        </w:tc>
      </w:tr>
      <w:tr w:rsidR="00D311BF" w:rsidTr="00D311BF" w14:paraId="19D5F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1BF" w:rsidP="00D311BF" w:rsidRDefault="00D311BF" w14:paraId="21B1F533" w14:textId="77777777"/>
        </w:tc>
        <w:tc>
          <w:tcPr>
            <w:tcW w:w="7654" w:type="dxa"/>
            <w:gridSpan w:val="2"/>
          </w:tcPr>
          <w:p w:rsidR="00D311BF" w:rsidP="00D311BF" w:rsidRDefault="00D311BF" w14:paraId="4318648B" w14:textId="1A895BA0">
            <w:r>
              <w:t>gehoord de beraadslaging,</w:t>
            </w:r>
          </w:p>
        </w:tc>
      </w:tr>
      <w:tr w:rsidR="00997775" w:rsidTr="00D311BF" w14:paraId="6865E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C2DED2" w14:textId="77777777"/>
        </w:tc>
        <w:tc>
          <w:tcPr>
            <w:tcW w:w="7654" w:type="dxa"/>
            <w:gridSpan w:val="2"/>
          </w:tcPr>
          <w:p w:rsidR="00997775" w:rsidRDefault="00997775" w14:paraId="0EEAFFD9" w14:textId="77777777"/>
        </w:tc>
      </w:tr>
      <w:tr w:rsidR="00997775" w:rsidTr="00D311BF" w14:paraId="2F54C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755686" w14:textId="77777777"/>
        </w:tc>
        <w:tc>
          <w:tcPr>
            <w:tcW w:w="7654" w:type="dxa"/>
            <w:gridSpan w:val="2"/>
          </w:tcPr>
          <w:p w:rsidR="00D311BF" w:rsidP="00D311BF" w:rsidRDefault="00D311BF" w14:paraId="6B30295D" w14:textId="77777777">
            <w:r>
              <w:t>overwegende dat het PBL concludeert dat de Nota Ruimte onvoldoende ruimte biedt voor de uitbreiding en aanleg van nieuwe natuur;</w:t>
            </w:r>
          </w:p>
          <w:p w:rsidR="000748B9" w:rsidP="00D311BF" w:rsidRDefault="000748B9" w14:paraId="7F2A7095" w14:textId="77777777"/>
          <w:p w:rsidR="00D311BF" w:rsidP="00D311BF" w:rsidRDefault="00D311BF" w14:paraId="31AFD5D0" w14:textId="77777777">
            <w:r>
              <w:t>overwegende dat in het coalitieakkoord is afgesproken om in een bredere overweging met economie en ruimte de Natuurherstelverordening uit te voeren, het Natuurpact uit te voeren, en nieuwe afspraken te maken voor de periode na 2027;</w:t>
            </w:r>
          </w:p>
          <w:p w:rsidR="000748B9" w:rsidP="00D311BF" w:rsidRDefault="000748B9" w14:paraId="727A41D9" w14:textId="77777777"/>
          <w:p w:rsidR="00D311BF" w:rsidP="00D311BF" w:rsidRDefault="00D311BF" w14:paraId="41AA5E4F" w14:textId="77777777">
            <w:r>
              <w:t>verzoekt de regering bij de verdere uitwerking van de Nota Ruimte de benodigde wijzigingen aan te brengen die noodzakelijk zijn om aan de natuurdoelen te voldoen,</w:t>
            </w:r>
          </w:p>
          <w:p w:rsidR="000748B9" w:rsidP="00D311BF" w:rsidRDefault="000748B9" w14:paraId="5C95045E" w14:textId="77777777"/>
          <w:p w:rsidR="00D311BF" w:rsidP="00D311BF" w:rsidRDefault="00D311BF" w14:paraId="3FF0DD0F" w14:textId="77777777">
            <w:r>
              <w:t>en gaat over tot de orde van de dag.</w:t>
            </w:r>
          </w:p>
          <w:p w:rsidR="000748B9" w:rsidP="00D311BF" w:rsidRDefault="000748B9" w14:paraId="24F0CC81" w14:textId="77777777"/>
          <w:p w:rsidR="000748B9" w:rsidP="00D311BF" w:rsidRDefault="00D311BF" w14:paraId="00B7CBE6" w14:textId="77777777">
            <w:r>
              <w:t>Van Asten</w:t>
            </w:r>
          </w:p>
          <w:p w:rsidR="00997775" w:rsidP="00D311BF" w:rsidRDefault="00D311BF" w14:paraId="15852122" w14:textId="2615EBD5">
            <w:r>
              <w:t>Kostić</w:t>
            </w:r>
          </w:p>
        </w:tc>
      </w:tr>
    </w:tbl>
    <w:p w:rsidR="00997775" w:rsidRDefault="00997775" w14:paraId="63AED2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8ACC" w14:textId="77777777" w:rsidR="00D311BF" w:rsidRDefault="00D311BF">
      <w:pPr>
        <w:spacing w:line="20" w:lineRule="exact"/>
      </w:pPr>
    </w:p>
  </w:endnote>
  <w:endnote w:type="continuationSeparator" w:id="0">
    <w:p w14:paraId="58726BD3" w14:textId="77777777" w:rsidR="00D311BF" w:rsidRDefault="00D311BF">
      <w:pPr>
        <w:pStyle w:val="Amendement"/>
      </w:pPr>
      <w:r>
        <w:rPr>
          <w:b w:val="0"/>
        </w:rPr>
        <w:t xml:space="preserve"> </w:t>
      </w:r>
    </w:p>
  </w:endnote>
  <w:endnote w:type="continuationNotice" w:id="1">
    <w:p w14:paraId="560B9600" w14:textId="77777777" w:rsidR="00D311BF" w:rsidRDefault="00D311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4A32" w14:textId="77777777" w:rsidR="00D311BF" w:rsidRDefault="00D311BF">
      <w:pPr>
        <w:pStyle w:val="Amendement"/>
      </w:pPr>
      <w:r>
        <w:rPr>
          <w:b w:val="0"/>
        </w:rPr>
        <w:separator/>
      </w:r>
    </w:p>
  </w:footnote>
  <w:footnote w:type="continuationSeparator" w:id="0">
    <w:p w14:paraId="02C759C3" w14:textId="77777777" w:rsidR="00D311BF" w:rsidRDefault="00D31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BF"/>
    <w:rsid w:val="000748B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311BF"/>
    <w:rsid w:val="00D43192"/>
    <w:rsid w:val="00DE2437"/>
    <w:rsid w:val="00E27DF4"/>
    <w:rsid w:val="00E63508"/>
    <w:rsid w:val="00ED0FE5"/>
    <w:rsid w:val="00F234E2"/>
    <w:rsid w:val="00F60341"/>
    <w:rsid w:val="00F6230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3E1F9"/>
  <w15:docId w15:val="{61808D2A-A706-4BC8-901E-0722E6BF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2026-03-31T07:19:00.0000000Z</dcterms:created>
  <dcterms:modified xsi:type="dcterms:W3CDTF">2026-03-31T07:42:00.0000000Z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