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872A0A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CF7B63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61616B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A08548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0893022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78678A3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CA09B03" w14:textId="77777777"/>
        </w:tc>
      </w:tr>
      <w:tr w:rsidR="0028220F" w:rsidTr="0065630E" w14:paraId="30F512B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72F69A8" w14:textId="77777777"/>
        </w:tc>
      </w:tr>
      <w:tr w:rsidR="0028220F" w:rsidTr="0065630E" w14:paraId="1DE10A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4DB0723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1ADA6B4" w14:textId="77777777">
            <w:pPr>
              <w:rPr>
                <w:b/>
              </w:rPr>
            </w:pPr>
          </w:p>
        </w:tc>
      </w:tr>
      <w:tr w:rsidR="0028220F" w:rsidTr="0065630E" w14:paraId="1B084D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121257" w14:paraId="5D692CC6" w14:textId="5C022234">
            <w:pPr>
              <w:rPr>
                <w:b/>
              </w:rPr>
            </w:pPr>
            <w:r>
              <w:rPr>
                <w:b/>
              </w:rPr>
              <w:t>23 432</w:t>
            </w:r>
          </w:p>
        </w:tc>
        <w:tc>
          <w:tcPr>
            <w:tcW w:w="8647" w:type="dxa"/>
            <w:gridSpan w:val="2"/>
          </w:tcPr>
          <w:p w:rsidRPr="00121257" w:rsidR="0028220F" w:rsidP="0065630E" w:rsidRDefault="00121257" w14:paraId="26E785E4" w14:textId="538913AB">
            <w:r>
              <w:t>De situatie in het Midden-Oosten</w:t>
            </w:r>
          </w:p>
        </w:tc>
      </w:tr>
      <w:tr w:rsidR="0028220F" w:rsidTr="0065630E" w14:paraId="0839C8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883A18A" w14:textId="77777777"/>
        </w:tc>
        <w:tc>
          <w:tcPr>
            <w:tcW w:w="8647" w:type="dxa"/>
            <w:gridSpan w:val="2"/>
          </w:tcPr>
          <w:p w:rsidR="0028220F" w:rsidP="0065630E" w:rsidRDefault="0028220F" w14:paraId="5CD8E799" w14:textId="77777777"/>
        </w:tc>
      </w:tr>
      <w:tr w:rsidR="0028220F" w:rsidTr="0065630E" w14:paraId="0BD7C4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BDA243D" w14:textId="77777777"/>
        </w:tc>
        <w:tc>
          <w:tcPr>
            <w:tcW w:w="8647" w:type="dxa"/>
            <w:gridSpan w:val="2"/>
          </w:tcPr>
          <w:p w:rsidR="0028220F" w:rsidP="0065630E" w:rsidRDefault="0028220F" w14:paraId="6AAD0CFA" w14:textId="77777777"/>
        </w:tc>
      </w:tr>
      <w:tr w:rsidR="0028220F" w:rsidTr="0065630E" w14:paraId="020CFC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F93F832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1AA59804" w14:textId="6A557285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121257">
              <w:rPr>
                <w:b/>
              </w:rPr>
              <w:t>DE LEDEN KEIJZER EN MARKUSZOWER</w:t>
            </w:r>
          </w:p>
          <w:p w:rsidR="0028220F" w:rsidP="0065630E" w:rsidRDefault="0028220F" w14:paraId="5DC5A30C" w14:textId="1A45B2BB">
            <w:pPr>
              <w:rPr>
                <w:b/>
              </w:rPr>
            </w:pPr>
            <w:r>
              <w:t xml:space="preserve">Ter vervanging van die gedrukt onder nr. </w:t>
            </w:r>
            <w:r w:rsidR="00121257">
              <w:t>662</w:t>
            </w:r>
          </w:p>
        </w:tc>
      </w:tr>
      <w:tr w:rsidR="0028220F" w:rsidTr="0065630E" w14:paraId="7463E0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731E9CA" w14:textId="77777777"/>
        </w:tc>
        <w:tc>
          <w:tcPr>
            <w:tcW w:w="8647" w:type="dxa"/>
            <w:gridSpan w:val="2"/>
          </w:tcPr>
          <w:p w:rsidR="0028220F" w:rsidP="0065630E" w:rsidRDefault="0028220F" w14:paraId="60E2B5C3" w14:textId="77777777">
            <w:r>
              <w:t xml:space="preserve">Voorgesteld </w:t>
            </w:r>
          </w:p>
        </w:tc>
      </w:tr>
      <w:tr w:rsidR="0028220F" w:rsidTr="0065630E" w14:paraId="674E20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6A25607" w14:textId="77777777"/>
        </w:tc>
        <w:tc>
          <w:tcPr>
            <w:tcW w:w="8647" w:type="dxa"/>
            <w:gridSpan w:val="2"/>
          </w:tcPr>
          <w:p w:rsidR="0028220F" w:rsidP="0065630E" w:rsidRDefault="0028220F" w14:paraId="0CCB1E17" w14:textId="77777777"/>
        </w:tc>
      </w:tr>
      <w:tr w:rsidR="0028220F" w:rsidTr="0065630E" w14:paraId="0E49C5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B33B901" w14:textId="77777777"/>
        </w:tc>
        <w:tc>
          <w:tcPr>
            <w:tcW w:w="8647" w:type="dxa"/>
            <w:gridSpan w:val="2"/>
          </w:tcPr>
          <w:p w:rsidR="0028220F" w:rsidP="0065630E" w:rsidRDefault="0028220F" w14:paraId="4A4D307B" w14:textId="77777777">
            <w:r>
              <w:t>De Kamer,</w:t>
            </w:r>
          </w:p>
        </w:tc>
      </w:tr>
      <w:tr w:rsidR="0028220F" w:rsidTr="0065630E" w14:paraId="58AFA9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32A797" w14:textId="77777777"/>
        </w:tc>
        <w:tc>
          <w:tcPr>
            <w:tcW w:w="8647" w:type="dxa"/>
            <w:gridSpan w:val="2"/>
          </w:tcPr>
          <w:p w:rsidR="0028220F" w:rsidP="0065630E" w:rsidRDefault="0028220F" w14:paraId="155428D8" w14:textId="77777777"/>
        </w:tc>
      </w:tr>
      <w:tr w:rsidR="0028220F" w:rsidTr="0065630E" w14:paraId="3AD508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615EF0A" w14:textId="77777777"/>
        </w:tc>
        <w:tc>
          <w:tcPr>
            <w:tcW w:w="8647" w:type="dxa"/>
            <w:gridSpan w:val="2"/>
          </w:tcPr>
          <w:p w:rsidR="0028220F" w:rsidP="0065630E" w:rsidRDefault="0028220F" w14:paraId="72803097" w14:textId="77777777">
            <w:r>
              <w:t>gehoord de beraadslaging,</w:t>
            </w:r>
          </w:p>
        </w:tc>
      </w:tr>
      <w:tr w:rsidR="0028220F" w:rsidTr="0065630E" w14:paraId="2B51FB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9B48CF1" w14:textId="77777777"/>
        </w:tc>
        <w:tc>
          <w:tcPr>
            <w:tcW w:w="8647" w:type="dxa"/>
            <w:gridSpan w:val="2"/>
          </w:tcPr>
          <w:p w:rsidR="0028220F" w:rsidP="0065630E" w:rsidRDefault="0028220F" w14:paraId="3E8FBCFD" w14:textId="77777777"/>
        </w:tc>
      </w:tr>
      <w:tr w:rsidR="0028220F" w:rsidTr="0065630E" w14:paraId="527194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330AD16" w14:textId="77777777"/>
        </w:tc>
        <w:tc>
          <w:tcPr>
            <w:tcW w:w="8647" w:type="dxa"/>
            <w:gridSpan w:val="2"/>
          </w:tcPr>
          <w:p w:rsidR="00121257" w:rsidP="00121257" w:rsidRDefault="00121257" w14:paraId="64384451" w14:textId="77777777">
            <w:r>
              <w:t>constaterende dat de Raad van State onlangs een positief advies over het wetsvoorstel Strafbaarstelling van het verheerlijken van terrorisme heeft uitgebracht;</w:t>
            </w:r>
          </w:p>
          <w:p w:rsidR="00121257" w:rsidP="00121257" w:rsidRDefault="00121257" w14:paraId="54E30FCA" w14:textId="77777777"/>
          <w:p w:rsidR="00121257" w:rsidP="00121257" w:rsidRDefault="00121257" w14:paraId="5DA1B815" w14:textId="77777777">
            <w:r>
              <w:t>verzoekt de regering het nader rapport naar aanleiding van het advies van de Raad van State en het wetsvoorstel met grote spoed naar de Kamer te sturen;</w:t>
            </w:r>
          </w:p>
          <w:p w:rsidR="00121257" w:rsidP="00121257" w:rsidRDefault="00121257" w14:paraId="5DEF159F" w14:textId="77777777"/>
          <w:p w:rsidR="00121257" w:rsidP="00121257" w:rsidRDefault="00121257" w14:paraId="201FE39C" w14:textId="77777777">
            <w:r>
              <w:t>en gaat over tot de orde van de dag,</w:t>
            </w:r>
          </w:p>
          <w:p w:rsidR="00121257" w:rsidP="00121257" w:rsidRDefault="00121257" w14:paraId="5A2EBB28" w14:textId="77777777"/>
          <w:p w:rsidR="00121257" w:rsidP="00121257" w:rsidRDefault="00121257" w14:paraId="026B9352" w14:textId="77777777">
            <w:r>
              <w:t>Keijzer</w:t>
            </w:r>
          </w:p>
          <w:p w:rsidR="00121257" w:rsidP="00121257" w:rsidRDefault="00121257" w14:paraId="73FF5461" w14:textId="77777777">
            <w:r>
              <w:t>Markuszower</w:t>
            </w:r>
          </w:p>
          <w:p w:rsidR="0028220F" w:rsidP="0065630E" w:rsidRDefault="0028220F" w14:paraId="7D6CCFEC" w14:textId="77777777"/>
        </w:tc>
      </w:tr>
    </w:tbl>
    <w:p w:rsidRPr="0028220F" w:rsidR="004A4819" w:rsidP="0028220F" w:rsidRDefault="004A4819" w14:paraId="6A480AA2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50284" w14:textId="77777777" w:rsidR="00121257" w:rsidRDefault="00121257">
      <w:pPr>
        <w:spacing w:line="20" w:lineRule="exact"/>
      </w:pPr>
    </w:p>
  </w:endnote>
  <w:endnote w:type="continuationSeparator" w:id="0">
    <w:p w14:paraId="49E8D316" w14:textId="77777777" w:rsidR="00121257" w:rsidRDefault="0012125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EBAF1F0" w14:textId="77777777" w:rsidR="00121257" w:rsidRDefault="0012125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0CEEE" w14:textId="77777777" w:rsidR="00121257" w:rsidRDefault="0012125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BF33802" w14:textId="77777777" w:rsidR="00121257" w:rsidRDefault="00121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57"/>
    <w:rsid w:val="00027E9C"/>
    <w:rsid w:val="00062708"/>
    <w:rsid w:val="00063162"/>
    <w:rsid w:val="00095EFA"/>
    <w:rsid w:val="000C1E41"/>
    <w:rsid w:val="000C619A"/>
    <w:rsid w:val="00121257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26D97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2620D"/>
  <w15:docId w15:val="{2CC5A4E2-CC9B-456E-B68A-FC14FD4C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558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658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2026-04-07T08:21:00.0000000Z</dcterms:created>
  <dcterms:modified xsi:type="dcterms:W3CDTF">2026-04-07T08:28:00.0000000Z</dcterms:modified>
  <dc:description>------------------------</dc:description>
  <dc:subject/>
  <keywords/>
  <version/>
  <category/>
</coreProperties>
</file>