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7D50" w:rsidR="00CF7D50" w:rsidRDefault="00CF7D50" w14:paraId="518DCF80" w14:textId="0E867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7D50">
        <w:rPr>
          <w:rFonts w:ascii="Times New Roman" w:hAnsi="Times New Roman" w:cs="Times New Roman"/>
          <w:b/>
          <w:bCs/>
          <w:sz w:val="24"/>
          <w:szCs w:val="24"/>
        </w:rPr>
        <w:t>2026Z07134</w:t>
      </w:r>
    </w:p>
    <w:p w:rsidRPr="00CF7D50" w:rsidR="00EC711E" w:rsidRDefault="00CF7D50" w14:paraId="341ACAA3" w14:textId="7D17BB8C">
      <w:pPr>
        <w:rPr>
          <w:rFonts w:ascii="Times New Roman" w:hAnsi="Times New Roman" w:cs="Times New Roman"/>
          <w:sz w:val="24"/>
          <w:szCs w:val="24"/>
        </w:rPr>
      </w:pPr>
      <w:r w:rsidRPr="00CF7D50">
        <w:rPr>
          <w:rFonts w:ascii="Times New Roman" w:hAnsi="Times New Roman" w:cs="Times New Roman"/>
          <w:sz w:val="24"/>
          <w:szCs w:val="24"/>
        </w:rPr>
        <w:t xml:space="preserve">Mondelinge vragen </w:t>
      </w:r>
      <w:r w:rsidRPr="00CF7D50">
        <w:rPr>
          <w:rFonts w:ascii="Times New Roman" w:hAnsi="Times New Roman" w:cs="Times New Roman"/>
          <w:sz w:val="24"/>
          <w:szCs w:val="24"/>
        </w:rPr>
        <w:t xml:space="preserve">het lid </w:t>
      </w:r>
      <w:r w:rsidRPr="00CF7D50">
        <w:rPr>
          <w:rFonts w:ascii="Times New Roman" w:hAnsi="Times New Roman" w:cs="Times New Roman"/>
          <w:sz w:val="24"/>
          <w:szCs w:val="24"/>
        </w:rPr>
        <w:t xml:space="preserve">Van der Plas </w:t>
      </w:r>
      <w:r w:rsidRPr="00CF7D50">
        <w:rPr>
          <w:rFonts w:ascii="Times New Roman" w:hAnsi="Times New Roman" w:cs="Times New Roman"/>
          <w:sz w:val="24"/>
          <w:szCs w:val="24"/>
        </w:rPr>
        <w:t>(BBB) aan de staatssecretaris van Infrastructuur- en Waterstaat over onbeantwoorde schriftelijke vragen inzake de compensatieregeling vuurwerkbranche (2025Z22168)</w:t>
      </w:r>
      <w:r w:rsidRPr="00CF7D50">
        <w:rPr>
          <w:rFonts w:ascii="Times New Roman" w:hAnsi="Times New Roman" w:cs="Times New Roman"/>
          <w:sz w:val="24"/>
          <w:szCs w:val="24"/>
        </w:rPr>
        <w:t xml:space="preserve"> (Ingezonden 7 april 2026)</w:t>
      </w:r>
    </w:p>
    <w:sectPr w:rsidRPr="00CF7D50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50"/>
    <w:rsid w:val="00004551"/>
    <w:rsid w:val="00566ABE"/>
    <w:rsid w:val="009F5F36"/>
    <w:rsid w:val="00CF7D5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B852"/>
  <w15:chartTrackingRefBased/>
  <w15:docId w15:val="{222E88E6-F2A1-4401-A1AA-1A54DFFA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7D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7D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7D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7D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7D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7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7D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7D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7D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7D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7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2026-04-07T11:00:00.0000000Z</dcterms:created>
  <dcterms:modified xsi:type="dcterms:W3CDTF">2026-04-07T11:02:00.0000000Z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